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4B5B0" w14:textId="77777777" w:rsidR="00DA5222" w:rsidRPr="00CA37E9" w:rsidRDefault="00DA5222" w:rsidP="00FC1061">
      <w:pPr>
        <w:pStyle w:val="FreeForm"/>
        <w:jc w:val="both"/>
        <w:rPr>
          <w:rFonts w:ascii="Lora" w:hAnsi="Lora"/>
          <w:sz w:val="24"/>
          <w:szCs w:val="24"/>
        </w:rPr>
      </w:pPr>
    </w:p>
    <w:p w14:paraId="470AF41C" w14:textId="77777777" w:rsidR="00DA5222" w:rsidRPr="00CA37E9" w:rsidRDefault="00DA5222" w:rsidP="00FC1061">
      <w:pPr>
        <w:pStyle w:val="FreeForm"/>
        <w:jc w:val="both"/>
        <w:rPr>
          <w:rFonts w:ascii="Lora" w:hAnsi="Lora"/>
          <w:sz w:val="24"/>
          <w:szCs w:val="24"/>
        </w:rPr>
      </w:pPr>
    </w:p>
    <w:p w14:paraId="0A43A17A" w14:textId="77777777" w:rsidR="00DA5222" w:rsidRPr="00CA37E9" w:rsidRDefault="00DA5222" w:rsidP="00FC1061">
      <w:pPr>
        <w:pStyle w:val="FreeForm"/>
        <w:jc w:val="both"/>
        <w:rPr>
          <w:rFonts w:ascii="Lora" w:hAnsi="Lora"/>
          <w:sz w:val="24"/>
          <w:szCs w:val="24"/>
        </w:rPr>
      </w:pPr>
    </w:p>
    <w:p w14:paraId="5F968DD9" w14:textId="77777777" w:rsidR="00DA5222" w:rsidRPr="00CA37E9" w:rsidRDefault="00DA5222" w:rsidP="00FC1061">
      <w:pPr>
        <w:pStyle w:val="FreeForm"/>
        <w:jc w:val="both"/>
        <w:rPr>
          <w:rFonts w:ascii="Lora" w:hAnsi="Lora"/>
          <w:sz w:val="24"/>
          <w:szCs w:val="24"/>
        </w:rPr>
      </w:pPr>
    </w:p>
    <w:p w14:paraId="3B470A93" w14:textId="77777777" w:rsidR="00DA5222" w:rsidRPr="00CA37E9" w:rsidRDefault="00DA5222" w:rsidP="00FC1061">
      <w:pPr>
        <w:pStyle w:val="FreeForm"/>
        <w:jc w:val="both"/>
        <w:rPr>
          <w:rFonts w:ascii="Lora" w:hAnsi="Lora"/>
          <w:sz w:val="24"/>
          <w:szCs w:val="24"/>
        </w:rPr>
      </w:pPr>
    </w:p>
    <w:p w14:paraId="2F6D8B13" w14:textId="77777777" w:rsidR="00DA5222" w:rsidRPr="00CA37E9" w:rsidRDefault="00DA5222" w:rsidP="00FC1061">
      <w:pPr>
        <w:pStyle w:val="FreeForm"/>
        <w:jc w:val="both"/>
        <w:rPr>
          <w:rFonts w:ascii="Lora" w:hAnsi="Lora"/>
          <w:sz w:val="24"/>
          <w:szCs w:val="24"/>
        </w:rPr>
      </w:pPr>
    </w:p>
    <w:p w14:paraId="187D15A5" w14:textId="77777777" w:rsidR="000144B4" w:rsidRPr="00CA37E9" w:rsidRDefault="000144B4" w:rsidP="00FC1061">
      <w:pPr>
        <w:pStyle w:val="FreeForm"/>
        <w:jc w:val="both"/>
        <w:rPr>
          <w:rFonts w:ascii="Lora" w:hAnsi="Lora"/>
          <w:sz w:val="24"/>
          <w:szCs w:val="24"/>
        </w:rPr>
      </w:pPr>
    </w:p>
    <w:p w14:paraId="11B42832" w14:textId="77777777" w:rsidR="00DA5222" w:rsidRPr="00CA37E9" w:rsidRDefault="00DA5222" w:rsidP="00FC1061">
      <w:pPr>
        <w:pStyle w:val="FreeForm"/>
        <w:jc w:val="both"/>
        <w:rPr>
          <w:rFonts w:ascii="Lora" w:hAnsi="Lora"/>
          <w:sz w:val="24"/>
          <w:szCs w:val="24"/>
        </w:rPr>
      </w:pPr>
    </w:p>
    <w:p w14:paraId="4776C40E" w14:textId="77777777" w:rsidR="00DA5222" w:rsidRPr="00CA37E9" w:rsidRDefault="00DA5222" w:rsidP="00FC1061">
      <w:pPr>
        <w:pStyle w:val="FreeForm"/>
        <w:jc w:val="both"/>
        <w:rPr>
          <w:rFonts w:ascii="Lora" w:hAnsi="Lora"/>
          <w:sz w:val="24"/>
          <w:szCs w:val="24"/>
        </w:rPr>
      </w:pPr>
    </w:p>
    <w:p w14:paraId="324C2846" w14:textId="77777777" w:rsidR="00DA5222" w:rsidRPr="00CA37E9" w:rsidRDefault="00DA5222" w:rsidP="00FC1061">
      <w:pPr>
        <w:pStyle w:val="FreeForm"/>
        <w:jc w:val="both"/>
        <w:rPr>
          <w:rFonts w:ascii="Lora" w:hAnsi="Lora"/>
          <w:sz w:val="24"/>
          <w:szCs w:val="24"/>
        </w:rPr>
      </w:pPr>
    </w:p>
    <w:p w14:paraId="6AFE8305" w14:textId="4AAB8C28" w:rsidR="00143D41" w:rsidRPr="00A32C56" w:rsidRDefault="00D64A95" w:rsidP="00143D41">
      <w:pPr>
        <w:spacing w:line="276" w:lineRule="auto"/>
        <w:jc w:val="center"/>
        <w:rPr>
          <w:rFonts w:ascii="Montserrat-Regular" w:hAnsi="Montserrat-Regular"/>
          <w:b/>
          <w:bCs/>
          <w:color w:val="1F497D" w:themeColor="text2"/>
          <w:sz w:val="48"/>
          <w:szCs w:val="48"/>
        </w:rPr>
      </w:pPr>
      <w:r w:rsidRPr="00A32C56">
        <w:rPr>
          <w:rFonts w:ascii="Montserrat-Regular" w:hAnsi="Montserrat-Regular"/>
          <w:b/>
          <w:bCs/>
          <w:color w:val="1F497D" w:themeColor="text2"/>
          <w:sz w:val="48"/>
          <w:szCs w:val="48"/>
        </w:rPr>
        <w:t>Silicon Valley Community Foundation</w:t>
      </w:r>
    </w:p>
    <w:p w14:paraId="40F5390C" w14:textId="5E343309" w:rsidR="00143D41" w:rsidRPr="00A32C56" w:rsidRDefault="00143D41" w:rsidP="00143D41">
      <w:pPr>
        <w:spacing w:line="276" w:lineRule="auto"/>
        <w:jc w:val="center"/>
        <w:rPr>
          <w:rFonts w:ascii="Montserrat-Regular" w:hAnsi="Montserrat-Regular"/>
          <w:b/>
          <w:bCs/>
          <w:color w:val="1F497D" w:themeColor="text2"/>
          <w:sz w:val="40"/>
          <w:szCs w:val="40"/>
        </w:rPr>
      </w:pPr>
      <w:r w:rsidRPr="00A32C56">
        <w:rPr>
          <w:b/>
          <w:bCs/>
        </w:rPr>
        <w:br/>
      </w:r>
      <w:r w:rsidR="00E82B01" w:rsidRPr="00A32C56">
        <w:rPr>
          <w:rFonts w:ascii="Montserrat-Regular" w:hAnsi="Montserrat-Regular"/>
          <w:b/>
          <w:bCs/>
          <w:color w:val="1F9B74"/>
          <w:sz w:val="40"/>
          <w:szCs w:val="40"/>
        </w:rPr>
        <w:t>Vice President,</w:t>
      </w:r>
      <w:r w:rsidR="00F310CE">
        <w:rPr>
          <w:rFonts w:ascii="Montserrat-Regular" w:hAnsi="Montserrat-Regular"/>
          <w:b/>
          <w:bCs/>
          <w:color w:val="1F9B74"/>
          <w:sz w:val="40"/>
          <w:szCs w:val="40"/>
        </w:rPr>
        <w:t xml:space="preserve"> Development </w:t>
      </w:r>
      <w:r w:rsidR="006C0272">
        <w:rPr>
          <w:rFonts w:ascii="Montserrat-Regular" w:hAnsi="Montserrat-Regular"/>
          <w:b/>
          <w:bCs/>
          <w:color w:val="1F9B74"/>
          <w:sz w:val="40"/>
          <w:szCs w:val="40"/>
        </w:rPr>
        <w:t>and</w:t>
      </w:r>
      <w:r w:rsidR="00E82B01" w:rsidRPr="00A32C56">
        <w:rPr>
          <w:rFonts w:ascii="Montserrat-Regular" w:hAnsi="Montserrat-Regular"/>
          <w:b/>
          <w:bCs/>
          <w:color w:val="1F9B74"/>
          <w:sz w:val="40"/>
          <w:szCs w:val="40"/>
        </w:rPr>
        <w:t xml:space="preserve"> Donor Engagement</w:t>
      </w:r>
    </w:p>
    <w:p w14:paraId="1A9A604C" w14:textId="77777777" w:rsidR="00143D41" w:rsidRPr="00A32C56" w:rsidRDefault="00143D41" w:rsidP="00143D41">
      <w:pPr>
        <w:spacing w:line="276" w:lineRule="auto"/>
        <w:jc w:val="center"/>
        <w:rPr>
          <w:rFonts w:ascii="Montserrat-Regular" w:hAnsi="Montserrat-Regular"/>
          <w:b/>
          <w:bCs/>
          <w:color w:val="1F497D" w:themeColor="text2"/>
          <w:sz w:val="28"/>
          <w:szCs w:val="28"/>
        </w:rPr>
      </w:pPr>
      <w:r w:rsidRPr="00A32C56">
        <w:rPr>
          <w:rFonts w:ascii="Montserrat-Regular" w:hAnsi="Montserrat-Regular"/>
          <w:b/>
          <w:bCs/>
          <w:color w:val="1F497D" w:themeColor="text2"/>
          <w:sz w:val="28"/>
          <w:szCs w:val="28"/>
        </w:rPr>
        <w:t>Position Description &amp; Candidate Profile</w:t>
      </w:r>
    </w:p>
    <w:p w14:paraId="13BE7E7A" w14:textId="77777777" w:rsidR="00964EDE" w:rsidRPr="00CA37E9" w:rsidRDefault="00964EDE" w:rsidP="00FC1061">
      <w:pPr>
        <w:pStyle w:val="PD-CoverPageText"/>
        <w:jc w:val="both"/>
        <w:rPr>
          <w:rFonts w:ascii="Lora" w:hAnsi="Lora"/>
          <w:sz w:val="24"/>
          <w:szCs w:val="24"/>
        </w:rPr>
      </w:pPr>
    </w:p>
    <w:p w14:paraId="0E06BBF4" w14:textId="77777777" w:rsidR="004C3BF2" w:rsidRPr="00CA37E9" w:rsidRDefault="004C3BF2" w:rsidP="00FC1061">
      <w:pPr>
        <w:pStyle w:val="PD-CoverPageText"/>
        <w:jc w:val="both"/>
        <w:rPr>
          <w:rFonts w:ascii="Lora" w:hAnsi="Lora"/>
          <w:sz w:val="24"/>
          <w:szCs w:val="24"/>
        </w:rPr>
        <w:sectPr w:rsidR="004C3BF2" w:rsidRPr="00CA37E9">
          <w:headerReference w:type="even" r:id="rId8"/>
          <w:headerReference w:type="default" r:id="rId9"/>
          <w:footerReference w:type="even" r:id="rId10"/>
          <w:footerReference w:type="default" r:id="rId11"/>
          <w:headerReference w:type="first" r:id="rId12"/>
          <w:footerReference w:type="first" r:id="rId13"/>
          <w:pgSz w:w="12240" w:h="15840"/>
          <w:pgMar w:top="3240" w:right="1440" w:bottom="1440" w:left="1440" w:header="720" w:footer="864" w:gutter="0"/>
          <w:cols w:space="720"/>
          <w:titlePg/>
        </w:sectPr>
      </w:pPr>
    </w:p>
    <w:p w14:paraId="06B98046" w14:textId="4ECAA4F7" w:rsidR="00143D41" w:rsidRPr="00C87281" w:rsidRDefault="00E82B01" w:rsidP="00143D41">
      <w:pPr>
        <w:widowControl w:val="0"/>
        <w:autoSpaceDE w:val="0"/>
        <w:autoSpaceDN w:val="0"/>
        <w:adjustRightInd w:val="0"/>
        <w:rPr>
          <w:rFonts w:ascii="Montserrat-Regular" w:hAnsi="Montserrat-Regular" w:cs="Helvetica"/>
          <w:color w:val="1F497D" w:themeColor="text2"/>
          <w:sz w:val="48"/>
          <w:szCs w:val="48"/>
        </w:rPr>
      </w:pPr>
      <w:r>
        <w:rPr>
          <w:rFonts w:ascii="Montserrat-Regular" w:hAnsi="Montserrat-Regular" w:cs="Helvetica"/>
          <w:color w:val="1F497D" w:themeColor="text2"/>
          <w:sz w:val="48"/>
          <w:szCs w:val="48"/>
        </w:rPr>
        <w:lastRenderedPageBreak/>
        <w:t xml:space="preserve">Vice President, </w:t>
      </w:r>
      <w:r w:rsidR="00C319ED" w:rsidRPr="0068167A">
        <w:rPr>
          <w:rFonts w:ascii="Montserrat-Regular" w:hAnsi="Montserrat-Regular" w:cs="Helvetica"/>
          <w:color w:val="17365D" w:themeColor="text2" w:themeShade="BF"/>
          <w:sz w:val="48"/>
          <w:szCs w:val="48"/>
        </w:rPr>
        <w:t xml:space="preserve">Development </w:t>
      </w:r>
      <w:r w:rsidR="006C0272">
        <w:rPr>
          <w:rFonts w:ascii="Montserrat-Regular" w:hAnsi="Montserrat-Regular" w:cs="Helvetica"/>
          <w:color w:val="17365D" w:themeColor="text2" w:themeShade="BF"/>
          <w:sz w:val="48"/>
          <w:szCs w:val="48"/>
        </w:rPr>
        <w:t>and</w:t>
      </w:r>
      <w:r w:rsidR="00C319ED" w:rsidRPr="0068167A">
        <w:rPr>
          <w:rFonts w:ascii="Montserrat-Regular" w:hAnsi="Montserrat-Regular" w:cs="Helvetica"/>
          <w:color w:val="17365D" w:themeColor="text2" w:themeShade="BF"/>
          <w:sz w:val="48"/>
          <w:szCs w:val="48"/>
        </w:rPr>
        <w:t xml:space="preserve"> </w:t>
      </w:r>
      <w:r>
        <w:rPr>
          <w:rFonts w:ascii="Montserrat-Regular" w:hAnsi="Montserrat-Regular" w:cs="Helvetica"/>
          <w:color w:val="1F497D" w:themeColor="text2"/>
          <w:sz w:val="48"/>
          <w:szCs w:val="48"/>
        </w:rPr>
        <w:t>Donor Engagement</w:t>
      </w:r>
    </w:p>
    <w:p w14:paraId="157AA0A6" w14:textId="77777777" w:rsidR="00143D41" w:rsidRPr="00CA37E9" w:rsidRDefault="00143D41" w:rsidP="00143D41"/>
    <w:p w14:paraId="1C71C205" w14:textId="77777777" w:rsidR="00143D41" w:rsidRPr="00F54344" w:rsidRDefault="00143D41" w:rsidP="00143D41">
      <w:pPr>
        <w:widowControl w:val="0"/>
        <w:autoSpaceDE w:val="0"/>
        <w:autoSpaceDN w:val="0"/>
        <w:adjustRightInd w:val="0"/>
        <w:rPr>
          <w:rFonts w:ascii="Montserrat" w:hAnsi="Montserrat" w:cs="Calibri"/>
          <w:color w:val="1E9A72"/>
          <w:sz w:val="28"/>
          <w:szCs w:val="28"/>
        </w:rPr>
      </w:pPr>
      <w:r w:rsidRPr="00F54344">
        <w:rPr>
          <w:rFonts w:ascii="Montserrat" w:hAnsi="Montserrat" w:cs="Calibri"/>
          <w:color w:val="1E9A72"/>
          <w:sz w:val="28"/>
          <w:szCs w:val="28"/>
        </w:rPr>
        <w:t>Location</w:t>
      </w:r>
    </w:p>
    <w:p w14:paraId="532CF8C1" w14:textId="133CC840" w:rsidR="00143D41" w:rsidRPr="009F5C86" w:rsidRDefault="00422D1A" w:rsidP="00143D41">
      <w:r w:rsidRPr="009F5C86">
        <w:t>Mountain View</w:t>
      </w:r>
      <w:r w:rsidR="00143D41" w:rsidRPr="009F5C86">
        <w:t>, CA</w:t>
      </w:r>
    </w:p>
    <w:p w14:paraId="7F4FF421" w14:textId="77777777" w:rsidR="00143D41" w:rsidRPr="00CA37E9" w:rsidRDefault="00143D41" w:rsidP="00143D41"/>
    <w:p w14:paraId="39558508" w14:textId="77777777" w:rsidR="00143D41" w:rsidRPr="00F54344" w:rsidRDefault="00143D41" w:rsidP="00143D41">
      <w:pPr>
        <w:widowControl w:val="0"/>
        <w:autoSpaceDE w:val="0"/>
        <w:autoSpaceDN w:val="0"/>
        <w:adjustRightInd w:val="0"/>
        <w:rPr>
          <w:rFonts w:ascii="Montserrat" w:hAnsi="Montserrat" w:cs="Calibri"/>
          <w:color w:val="1E9A72"/>
          <w:sz w:val="28"/>
          <w:szCs w:val="28"/>
        </w:rPr>
      </w:pPr>
      <w:r w:rsidRPr="00F54344">
        <w:rPr>
          <w:rFonts w:ascii="Montserrat" w:hAnsi="Montserrat" w:cs="Calibri"/>
          <w:color w:val="1E9A72"/>
          <w:sz w:val="28"/>
          <w:szCs w:val="28"/>
        </w:rPr>
        <w:t>Reports to</w:t>
      </w:r>
    </w:p>
    <w:p w14:paraId="20DD653E" w14:textId="030C4B57" w:rsidR="00143D41" w:rsidRPr="009F5C86" w:rsidRDefault="0061720C" w:rsidP="00143D41">
      <w:r w:rsidRPr="009F5C86">
        <w:t xml:space="preserve">Executive Vice President, </w:t>
      </w:r>
      <w:r w:rsidR="008379DD" w:rsidRPr="009F5C86">
        <w:t>Philanthropic Partnerships</w:t>
      </w:r>
    </w:p>
    <w:p w14:paraId="6881AD20" w14:textId="77777777" w:rsidR="00143D41" w:rsidRPr="00CA37E9" w:rsidRDefault="00143D41" w:rsidP="00143D41"/>
    <w:p w14:paraId="51DB87E7" w14:textId="77777777" w:rsidR="00143D41" w:rsidRPr="00BF5CF5" w:rsidRDefault="00143D41" w:rsidP="00143D41">
      <w:pPr>
        <w:widowControl w:val="0"/>
        <w:autoSpaceDE w:val="0"/>
        <w:autoSpaceDN w:val="0"/>
        <w:adjustRightInd w:val="0"/>
        <w:rPr>
          <w:rFonts w:ascii="Montserrat" w:hAnsi="Montserrat" w:cs="Calibri"/>
          <w:color w:val="1E9A72"/>
          <w:sz w:val="28"/>
          <w:szCs w:val="28"/>
        </w:rPr>
      </w:pPr>
      <w:r w:rsidRPr="00BF5CF5">
        <w:rPr>
          <w:rFonts w:ascii="Montserrat" w:hAnsi="Montserrat" w:cs="Calibri"/>
          <w:color w:val="1E9A72"/>
          <w:sz w:val="28"/>
          <w:szCs w:val="28"/>
        </w:rPr>
        <w:t>Our Client</w:t>
      </w:r>
    </w:p>
    <w:p w14:paraId="4C8DE395" w14:textId="57D2A5F5" w:rsidR="00867D95" w:rsidRPr="009F5C86" w:rsidRDefault="00867D95" w:rsidP="00867D95">
      <w:r w:rsidRPr="009F5C86">
        <w:t>For the past 1</w:t>
      </w:r>
      <w:r w:rsidR="00A41945" w:rsidRPr="009F5C86">
        <w:t>9</w:t>
      </w:r>
      <w:r w:rsidRPr="009F5C86">
        <w:t xml:space="preserve"> years, the mission of the Silicon Valley Community Foundation (SVCF) has been to advance innovative solutions to challenging problems. The organization has returned to its community foundation roots - engaging donors, corporations, government and community partners in efforts to make the Silicon Valley region and the world a better place. Based in Mountain View, California, SVCF partners with families, individuals and corporations to manage and facilitate their philanthropy by connecting donors to communities’ most pressing needs. SVCF has </w:t>
      </w:r>
      <w:r w:rsidR="00A41945" w:rsidRPr="009F5C86">
        <w:t>nearly $1</w:t>
      </w:r>
      <w:r w:rsidR="00723EA1" w:rsidRPr="009F5C86">
        <w:t xml:space="preserve">6 </w:t>
      </w:r>
      <w:r w:rsidRPr="009F5C86">
        <w:t xml:space="preserve">billion in assets under influence, and </w:t>
      </w:r>
      <w:r w:rsidR="00723EA1" w:rsidRPr="009F5C86">
        <w:t xml:space="preserve">last year </w:t>
      </w:r>
      <w:r w:rsidRPr="009F5C86">
        <w:t>deploy</w:t>
      </w:r>
      <w:r w:rsidR="00723EA1" w:rsidRPr="009F5C86">
        <w:t>ed</w:t>
      </w:r>
      <w:r w:rsidR="00582F7E" w:rsidRPr="009F5C86">
        <w:t xml:space="preserve"> more than</w:t>
      </w:r>
      <w:r w:rsidRPr="009F5C86">
        <w:t xml:space="preserve"> $</w:t>
      </w:r>
      <w:r w:rsidR="002A5380" w:rsidRPr="009F5C86">
        <w:t xml:space="preserve">2 </w:t>
      </w:r>
      <w:r w:rsidRPr="009F5C86">
        <w:t xml:space="preserve">billion </w:t>
      </w:r>
      <w:r w:rsidR="00723EA1" w:rsidRPr="009F5C86">
        <w:t xml:space="preserve">annually </w:t>
      </w:r>
      <w:r w:rsidRPr="009F5C86">
        <w:t>to</w:t>
      </w:r>
      <w:r w:rsidR="00A908BA" w:rsidRPr="009F5C86">
        <w:t xml:space="preserve"> 15,000</w:t>
      </w:r>
      <w:r w:rsidRPr="009F5C86">
        <w:t xml:space="preserve"> </w:t>
      </w:r>
      <w:r w:rsidR="00A908BA" w:rsidRPr="009F5C86">
        <w:t xml:space="preserve">nonprofit </w:t>
      </w:r>
      <w:r w:rsidRPr="009F5C86">
        <w:t>organizations in communities in the Bay Area and beyond</w:t>
      </w:r>
      <w:r w:rsidR="00A41945" w:rsidRPr="009F5C86">
        <w:t>, making it one of the nation’s largest grantmakers</w:t>
      </w:r>
      <w:r w:rsidRPr="009F5C86">
        <w:t>.</w:t>
      </w:r>
    </w:p>
    <w:p w14:paraId="7A6096E1" w14:textId="77777777" w:rsidR="00867D95" w:rsidRPr="009F5C86" w:rsidRDefault="00867D95" w:rsidP="00867D95"/>
    <w:p w14:paraId="66892814" w14:textId="6AAD6E8D" w:rsidR="00867D95" w:rsidRPr="009F5C86" w:rsidRDefault="00867D95" w:rsidP="00867D95">
      <w:r w:rsidRPr="009F5C86">
        <w:t>SVCF works to improve people’s lives in San Mateo and Santa Clara counties, and partners with donors, companies and other foundations to address regional concerns that affect local communities. Despite the area’s great wealth, residents are challenged by so much – dearth of affordable</w:t>
      </w:r>
      <w:r w:rsidR="00C16532" w:rsidRPr="009F5C86">
        <w:t xml:space="preserve"> and low-income</w:t>
      </w:r>
      <w:r w:rsidR="0099355B" w:rsidRPr="009F5C86">
        <w:t xml:space="preserve"> </w:t>
      </w:r>
      <w:r w:rsidRPr="009F5C86">
        <w:t xml:space="preserve">housing and accessible transit, financial instability and the precarious safety and security of immigrant residents, among other issues. </w:t>
      </w:r>
      <w:r w:rsidR="00A41945" w:rsidRPr="009F5C86">
        <w:t>Coming out of its most recent strategic planning process, t</w:t>
      </w:r>
      <w:r w:rsidRPr="009F5C86">
        <w:t xml:space="preserve">he community foundation </w:t>
      </w:r>
      <w:r w:rsidR="00A41945" w:rsidRPr="009F5C86">
        <w:t>now focuses on reducing systemic dispar</w:t>
      </w:r>
      <w:r w:rsidR="00824E4A" w:rsidRPr="009F5C86">
        <w:t>i</w:t>
      </w:r>
      <w:r w:rsidR="00A41945" w:rsidRPr="009F5C86">
        <w:t xml:space="preserve">ties, building strong and engaged communities, growing the culture and practice of effective philanthropy. </w:t>
      </w:r>
    </w:p>
    <w:p w14:paraId="36D3684C" w14:textId="77777777" w:rsidR="00867D95" w:rsidRPr="009F5C86" w:rsidRDefault="00867D95" w:rsidP="00867D95">
      <w:pPr>
        <w:rPr>
          <w:highlight w:val="yellow"/>
        </w:rPr>
      </w:pPr>
    </w:p>
    <w:p w14:paraId="67550E10" w14:textId="0AA5614B" w:rsidR="00867D95" w:rsidRPr="008264F0" w:rsidRDefault="00A41945" w:rsidP="00867D95">
      <w:r w:rsidRPr="009F5C86">
        <w:t>SVCF is a tr</w:t>
      </w:r>
      <w:r w:rsidR="006357C8" w:rsidRPr="009F5C86">
        <w:t>us</w:t>
      </w:r>
      <w:r w:rsidRPr="009F5C86">
        <w:t xml:space="preserve">ted and enduring institution for the community, and donors are critical to its success. </w:t>
      </w:r>
      <w:r w:rsidR="00867D95" w:rsidRPr="009F5C86">
        <w:t>SVCF works closely with more than 1,</w:t>
      </w:r>
      <w:r w:rsidR="0020769D" w:rsidRPr="009F5C86">
        <w:t>2</w:t>
      </w:r>
      <w:r w:rsidR="00867D95" w:rsidRPr="009F5C86">
        <w:t>00 donors and corporate clients to understand their philanthropic goals and the best ways to accomplish them. From accepting complex assets and establishing giving vehicles, to facilitating grantmaking and other types of investments, SVCF is committed to</w:t>
      </w:r>
      <w:r w:rsidR="00867D95" w:rsidRPr="006857F4">
        <w:t xml:space="preserve"> </w:t>
      </w:r>
      <w:r w:rsidR="00867D95" w:rsidRPr="008264F0">
        <w:lastRenderedPageBreak/>
        <w:t>ensuring donors make the impact they seek. This core area of work facilitates the movement of resources to communities.</w:t>
      </w:r>
    </w:p>
    <w:p w14:paraId="4A348E24" w14:textId="77777777" w:rsidR="002A5380" w:rsidRPr="008264F0" w:rsidRDefault="002A5380" w:rsidP="00867D95"/>
    <w:p w14:paraId="160A4C99" w14:textId="77777777" w:rsidR="00867D95" w:rsidRPr="008264F0" w:rsidRDefault="00867D95" w:rsidP="00867D95">
      <w:r w:rsidRPr="008264F0">
        <w:t xml:space="preserve">SVCF partners with community organizations, other foundations, and government leaders to address public policy issues, advance the best ideas and direct its resources swiftly and strategically toward critical issues. The foundation serves as a resource for nonprofit, civic, government and philanthropic organizations. </w:t>
      </w:r>
    </w:p>
    <w:p w14:paraId="2429362B" w14:textId="77777777" w:rsidR="00867D95" w:rsidRPr="008264F0" w:rsidRDefault="00867D95" w:rsidP="00867D95">
      <w:pPr>
        <w:rPr>
          <w:highlight w:val="yellow"/>
        </w:rPr>
      </w:pPr>
    </w:p>
    <w:p w14:paraId="5C0FC605" w14:textId="77777777" w:rsidR="00867D95" w:rsidRPr="008264F0" w:rsidRDefault="00867D95" w:rsidP="00867D95">
      <w:r w:rsidRPr="008264F0">
        <w:t>There are several ways SVCF contributes, including:</w:t>
      </w:r>
    </w:p>
    <w:p w14:paraId="642C82B5" w14:textId="77777777" w:rsidR="00867D95" w:rsidRPr="008264F0" w:rsidRDefault="00867D95" w:rsidP="00867D95"/>
    <w:p w14:paraId="3E47A370" w14:textId="07633D98" w:rsidR="0099355B" w:rsidRPr="008264F0" w:rsidRDefault="0099355B" w:rsidP="00204E9F">
      <w:pPr>
        <w:pStyle w:val="ListParagraph"/>
        <w:numPr>
          <w:ilvl w:val="0"/>
          <w:numId w:val="9"/>
        </w:numPr>
        <w:ind w:left="720"/>
      </w:pPr>
      <w:r w:rsidRPr="008264F0">
        <w:t xml:space="preserve">Initiatives: launching initiatives and special projects, partnering with other foundations, corporations, nonprofits, donors and government agencies on topics or issues of regional importance </w:t>
      </w:r>
    </w:p>
    <w:p w14:paraId="1A9F523E" w14:textId="663299EA" w:rsidR="00867D95" w:rsidRPr="008264F0" w:rsidRDefault="00867D95" w:rsidP="00204E9F">
      <w:pPr>
        <w:pStyle w:val="ListParagraph"/>
        <w:numPr>
          <w:ilvl w:val="0"/>
          <w:numId w:val="9"/>
        </w:numPr>
        <w:ind w:left="720"/>
      </w:pPr>
      <w:r w:rsidRPr="008264F0">
        <w:t>Research: commissioning research to identify emerging issues, monitor trends and provide analysis</w:t>
      </w:r>
    </w:p>
    <w:p w14:paraId="6D22CAFE" w14:textId="6FECB086" w:rsidR="00867D95" w:rsidRPr="008264F0" w:rsidRDefault="00867D95" w:rsidP="00204E9F">
      <w:pPr>
        <w:pStyle w:val="ListParagraph"/>
        <w:numPr>
          <w:ilvl w:val="0"/>
          <w:numId w:val="9"/>
        </w:numPr>
        <w:ind w:left="720"/>
      </w:pPr>
      <w:r w:rsidRPr="008264F0">
        <w:t>Public forums/convenings: bringing people together to engage in discussion and problem-solving</w:t>
      </w:r>
    </w:p>
    <w:p w14:paraId="6AD2747F" w14:textId="367C1647" w:rsidR="00867D95" w:rsidRPr="008264F0" w:rsidRDefault="00867D95" w:rsidP="00204E9F">
      <w:pPr>
        <w:pStyle w:val="ListParagraph"/>
        <w:numPr>
          <w:ilvl w:val="0"/>
          <w:numId w:val="9"/>
        </w:numPr>
        <w:ind w:left="720"/>
      </w:pPr>
      <w:r w:rsidRPr="008264F0">
        <w:t>Advocacy: taking positions on critical issues and advocating for policy outcomes</w:t>
      </w:r>
    </w:p>
    <w:p w14:paraId="000D6B88" w14:textId="77777777" w:rsidR="00867D95" w:rsidRPr="008264F0" w:rsidRDefault="00867D95" w:rsidP="00867D95"/>
    <w:p w14:paraId="1DE2F11D" w14:textId="77777777" w:rsidR="00867D95" w:rsidRPr="00733A9A" w:rsidRDefault="00867D95" w:rsidP="00867D95">
      <w:r w:rsidRPr="008264F0">
        <w:t xml:space="preserve">We invite you to learn more about the Silicon Valley Community Foundation at </w:t>
      </w:r>
      <w:hyperlink r:id="rId14" w:history="1">
        <w:r w:rsidRPr="0092517E">
          <w:rPr>
            <w:rStyle w:val="Hyperlink"/>
          </w:rPr>
          <w:t>https://www.siliconvalleycf.org</w:t>
        </w:r>
      </w:hyperlink>
      <w:r>
        <w:t xml:space="preserve">. </w:t>
      </w:r>
    </w:p>
    <w:p w14:paraId="4A28794B" w14:textId="200BF25F" w:rsidR="00CA37E9" w:rsidRPr="00BF5CF5" w:rsidRDefault="00BA7CC1" w:rsidP="009B2D34">
      <w:pPr>
        <w:rPr>
          <w:rFonts w:ascii="Montserrat" w:hAnsi="Montserrat" w:cs="Calibri"/>
          <w:color w:val="1E9A72"/>
          <w:sz w:val="28"/>
          <w:szCs w:val="28"/>
        </w:rPr>
      </w:pPr>
      <w:r w:rsidRPr="00CA37E9">
        <w:br/>
      </w:r>
      <w:r w:rsidR="00143D41" w:rsidRPr="00BF5CF5">
        <w:rPr>
          <w:rFonts w:ascii="Montserrat" w:hAnsi="Montserrat" w:cs="Calibri"/>
          <w:color w:val="1E9A72"/>
          <w:sz w:val="28"/>
          <w:szCs w:val="28"/>
        </w:rPr>
        <w:t>Position Responsibilities</w:t>
      </w:r>
    </w:p>
    <w:p w14:paraId="7BF7B30C" w14:textId="5B9D26C0" w:rsidR="007D1797" w:rsidRPr="008264F0" w:rsidRDefault="007D1797" w:rsidP="007D1797">
      <w:r w:rsidRPr="008264F0">
        <w:t>S</w:t>
      </w:r>
      <w:r w:rsidR="00E82B01" w:rsidRPr="008264F0">
        <w:t>VC</w:t>
      </w:r>
      <w:r w:rsidRPr="008264F0">
        <w:t xml:space="preserve">F is seeking an experienced leader for its </w:t>
      </w:r>
      <w:r w:rsidR="0020769D" w:rsidRPr="008264F0">
        <w:t xml:space="preserve">development and </w:t>
      </w:r>
      <w:r w:rsidRPr="008264F0">
        <w:t>donor engagement</w:t>
      </w:r>
      <w:r w:rsidR="00C16532" w:rsidRPr="008264F0">
        <w:t xml:space="preserve"> </w:t>
      </w:r>
      <w:r w:rsidR="00EB173B" w:rsidRPr="008264F0">
        <w:t>department</w:t>
      </w:r>
      <w:r w:rsidR="00A908BA" w:rsidRPr="008264F0">
        <w:t xml:space="preserve"> and team.</w:t>
      </w:r>
      <w:r w:rsidR="001D7E69" w:rsidRPr="008264F0">
        <w:t xml:space="preserve"> </w:t>
      </w:r>
      <w:r w:rsidRPr="008264F0">
        <w:t xml:space="preserve">Reporting to the </w:t>
      </w:r>
      <w:r w:rsidR="00E82B01" w:rsidRPr="008264F0">
        <w:t xml:space="preserve">Executive Vice President, </w:t>
      </w:r>
      <w:r w:rsidR="008379DD" w:rsidRPr="008264F0">
        <w:t>Philan</w:t>
      </w:r>
      <w:r w:rsidR="009F62F7" w:rsidRPr="008264F0">
        <w:t>th</w:t>
      </w:r>
      <w:r w:rsidR="008379DD" w:rsidRPr="008264F0">
        <w:t>ropic Partnerships</w:t>
      </w:r>
      <w:r w:rsidR="00A41945" w:rsidRPr="008264F0">
        <w:t xml:space="preserve">, the Vice President, </w:t>
      </w:r>
      <w:r w:rsidR="00C319ED" w:rsidRPr="008264F0">
        <w:t xml:space="preserve">Development and </w:t>
      </w:r>
      <w:r w:rsidR="00A41945" w:rsidRPr="008264F0">
        <w:t xml:space="preserve">Donor Engagement </w:t>
      </w:r>
      <w:r w:rsidRPr="008264F0">
        <w:t>is responsible for enabling a world-class donor experience through exceptional donor stewardship and the management of a talented, high performing staff, ensuring implementation of SVCF customer service standards and</w:t>
      </w:r>
      <w:r w:rsidR="0020769D" w:rsidRPr="008264F0">
        <w:t xml:space="preserve"> meeting its fundraising goals each year</w:t>
      </w:r>
      <w:r w:rsidRPr="008264F0">
        <w:t>. </w:t>
      </w:r>
      <w:r w:rsidR="002A5380" w:rsidRPr="008264F0">
        <w:t xml:space="preserve">The candidate will have a proven track record of principal, major gifts, annual fund, and donor-advised fund/special initiatives fundraising, with an understanding of planned giving </w:t>
      </w:r>
      <w:r w:rsidR="00A3786D" w:rsidRPr="008264F0">
        <w:t>and</w:t>
      </w:r>
      <w:r w:rsidR="002A5380" w:rsidRPr="008264F0">
        <w:t xml:space="preserve"> the importance of building endowment assets.</w:t>
      </w:r>
      <w:r w:rsidRPr="008264F0">
        <w:t>  </w:t>
      </w:r>
    </w:p>
    <w:p w14:paraId="5E3E6FFF" w14:textId="77777777" w:rsidR="007B31EF" w:rsidRPr="008264F0" w:rsidRDefault="007B31EF" w:rsidP="007B31EF"/>
    <w:p w14:paraId="5620AA67" w14:textId="2D290DCD" w:rsidR="008379DD" w:rsidRPr="0044638A" w:rsidRDefault="008379DD" w:rsidP="008379DD">
      <w:r w:rsidRPr="008264F0">
        <w:t xml:space="preserve">This position is entrusted with the strategic design and execution of sophisticated cultivation, solicitation, and stewardship strategies that drive substantial results in meeting the team's fundraising </w:t>
      </w:r>
      <w:r w:rsidR="002A5380" w:rsidRPr="008264F0">
        <w:t xml:space="preserve">and stewardship </w:t>
      </w:r>
      <w:r w:rsidRPr="008264F0">
        <w:t xml:space="preserve">goals, which includes establishing </w:t>
      </w:r>
      <w:r w:rsidRPr="008264F0">
        <w:lastRenderedPageBreak/>
        <w:t xml:space="preserve">new gifts, stewarding </w:t>
      </w:r>
      <w:r w:rsidR="00D65133" w:rsidRPr="008264F0">
        <w:t>current</w:t>
      </w:r>
      <w:r w:rsidRPr="008264F0">
        <w:t xml:space="preserve"> </w:t>
      </w:r>
      <w:r w:rsidR="0020769D" w:rsidRPr="008264F0">
        <w:t xml:space="preserve">and </w:t>
      </w:r>
      <w:r w:rsidR="00D65133" w:rsidRPr="008264F0">
        <w:t>prospective</w:t>
      </w:r>
      <w:r w:rsidR="0020769D" w:rsidRPr="008264F0">
        <w:t xml:space="preserve"> </w:t>
      </w:r>
      <w:r w:rsidRPr="008264F0">
        <w:t>donors, and implementing planned</w:t>
      </w:r>
      <w:r w:rsidRPr="009F62F7">
        <w:t xml:space="preserve"> </w:t>
      </w:r>
      <w:r w:rsidRPr="0044638A">
        <w:t>giving initiatives. This role also includes managing a team of fundraising professionals</w:t>
      </w:r>
      <w:r w:rsidR="0020769D" w:rsidRPr="0044638A">
        <w:t>, philanthropic advisors</w:t>
      </w:r>
      <w:r w:rsidRPr="0044638A">
        <w:t xml:space="preserve"> and </w:t>
      </w:r>
      <w:r w:rsidR="00EF46FE" w:rsidRPr="0044638A">
        <w:t>administrative</w:t>
      </w:r>
      <w:r w:rsidRPr="0044638A">
        <w:t xml:space="preserve"> staff for helping to develop and implement the strategy that seeks to support SVCF's role as a global social enterprise and the premier philanthropic partner for charitably minded individuals</w:t>
      </w:r>
      <w:r w:rsidR="0020769D" w:rsidRPr="0044638A">
        <w:t xml:space="preserve">, </w:t>
      </w:r>
      <w:r w:rsidR="00D65133" w:rsidRPr="0044638A">
        <w:t xml:space="preserve">families </w:t>
      </w:r>
      <w:r w:rsidRPr="0044638A">
        <w:t>and corporations in Silicon Valley.</w:t>
      </w:r>
    </w:p>
    <w:p w14:paraId="3DF84B02" w14:textId="77777777" w:rsidR="008379DD" w:rsidRPr="0044638A" w:rsidRDefault="008379DD" w:rsidP="008379DD"/>
    <w:p w14:paraId="02036F11" w14:textId="1696B154" w:rsidR="007B31EF" w:rsidRPr="0044638A" w:rsidRDefault="007D1797" w:rsidP="007B31EF">
      <w:r w:rsidRPr="0044638A">
        <w:t xml:space="preserve">This position requires </w:t>
      </w:r>
      <w:r w:rsidR="0068384A" w:rsidRPr="0044638A">
        <w:t>effective leadership</w:t>
      </w:r>
      <w:r w:rsidR="0020769D" w:rsidRPr="0044638A">
        <w:t xml:space="preserve">, </w:t>
      </w:r>
      <w:r w:rsidR="0068384A" w:rsidRPr="0044638A">
        <w:t>management</w:t>
      </w:r>
      <w:r w:rsidR="0020769D" w:rsidRPr="0044638A">
        <w:t xml:space="preserve"> and supervisory</w:t>
      </w:r>
      <w:r w:rsidR="0068384A" w:rsidRPr="0044638A">
        <w:t xml:space="preserve"> skills, informed by </w:t>
      </w:r>
      <w:r w:rsidRPr="0044638A">
        <w:t xml:space="preserve">proactive customer service </w:t>
      </w:r>
      <w:r w:rsidR="0068384A" w:rsidRPr="0044638A">
        <w:t>experience</w:t>
      </w:r>
      <w:r w:rsidR="00136728">
        <w:t>. It also will require</w:t>
      </w:r>
      <w:r w:rsidRPr="0044638A">
        <w:t xml:space="preserve"> a deep understanding</w:t>
      </w:r>
      <w:r w:rsidR="0099355B" w:rsidRPr="0044638A">
        <w:t xml:space="preserve"> of </w:t>
      </w:r>
      <w:r w:rsidRPr="0044638A">
        <w:t xml:space="preserve">issues </w:t>
      </w:r>
      <w:r w:rsidR="00A3786D" w:rsidRPr="0044638A">
        <w:t>facing</w:t>
      </w:r>
      <w:r w:rsidRPr="0044638A">
        <w:t xml:space="preserve"> underserved communities and the ability to articulate those issues, </w:t>
      </w:r>
      <w:r w:rsidR="00AF17F7">
        <w:t>all while</w:t>
      </w:r>
      <w:r w:rsidRPr="0044638A">
        <w:t xml:space="preserve"> build</w:t>
      </w:r>
      <w:r w:rsidR="00AF17F7">
        <w:t>ing</w:t>
      </w:r>
      <w:r w:rsidRPr="0044638A">
        <w:t xml:space="preserve"> and maintain</w:t>
      </w:r>
      <w:r w:rsidR="00AF17F7">
        <w:t>ing</w:t>
      </w:r>
      <w:r w:rsidRPr="0044638A">
        <w:t xml:space="preserve"> strong relationships with </w:t>
      </w:r>
      <w:r w:rsidR="0099355B" w:rsidRPr="0044638A">
        <w:t>a</w:t>
      </w:r>
      <w:r w:rsidR="00C16532" w:rsidRPr="0044638A">
        <w:t xml:space="preserve"> diverse set of donors.</w:t>
      </w:r>
    </w:p>
    <w:p w14:paraId="16ED5FA6" w14:textId="77777777" w:rsidR="00422D1A" w:rsidRPr="0044638A" w:rsidRDefault="00422D1A" w:rsidP="00422D1A"/>
    <w:p w14:paraId="6C8192ED" w14:textId="1C5224DE" w:rsidR="00822AE5" w:rsidRPr="0044638A" w:rsidRDefault="00422D1A" w:rsidP="00822AE5">
      <w:r w:rsidRPr="0044638A">
        <w:t xml:space="preserve">Specifically, the </w:t>
      </w:r>
      <w:r w:rsidR="00E82B01" w:rsidRPr="0044638A">
        <w:t xml:space="preserve">Vice President, </w:t>
      </w:r>
      <w:r w:rsidR="00C319ED" w:rsidRPr="0044638A">
        <w:t xml:space="preserve">Development and </w:t>
      </w:r>
      <w:r w:rsidR="00E82B01" w:rsidRPr="0044638A">
        <w:t>Donor Engagement</w:t>
      </w:r>
      <w:r w:rsidRPr="0044638A">
        <w:t xml:space="preserve"> will:</w:t>
      </w:r>
    </w:p>
    <w:p w14:paraId="1A347C30" w14:textId="77777777" w:rsidR="00E9125D" w:rsidRPr="00FA5B35" w:rsidRDefault="00E9125D" w:rsidP="00822AE5"/>
    <w:p w14:paraId="410CABCA" w14:textId="51235A3A" w:rsidR="0068384A" w:rsidRPr="0044638A" w:rsidRDefault="0068384A" w:rsidP="0068384A">
      <w:pPr>
        <w:numPr>
          <w:ilvl w:val="0"/>
          <w:numId w:val="1"/>
        </w:numPr>
        <w:rPr>
          <w:bCs/>
        </w:rPr>
      </w:pPr>
      <w:r w:rsidRPr="0044638A">
        <w:rPr>
          <w:bCs/>
        </w:rPr>
        <w:t>Supervise a team of</w:t>
      </w:r>
      <w:r w:rsidR="0020769D" w:rsidRPr="0044638A">
        <w:rPr>
          <w:bCs/>
        </w:rPr>
        <w:t xml:space="preserve"> Fundraisers,</w:t>
      </w:r>
      <w:r w:rsidRPr="0044638A">
        <w:rPr>
          <w:bCs/>
        </w:rPr>
        <w:t xml:space="preserve"> </w:t>
      </w:r>
      <w:r w:rsidR="008B73AA" w:rsidRPr="0044638A">
        <w:rPr>
          <w:bCs/>
        </w:rPr>
        <w:t>P</w:t>
      </w:r>
      <w:r w:rsidRPr="0044638A">
        <w:rPr>
          <w:bCs/>
        </w:rPr>
        <w:t xml:space="preserve">hilanthropy </w:t>
      </w:r>
      <w:r w:rsidR="008B73AA" w:rsidRPr="0044638A">
        <w:rPr>
          <w:bCs/>
        </w:rPr>
        <w:t>A</w:t>
      </w:r>
      <w:r w:rsidRPr="0044638A">
        <w:rPr>
          <w:bCs/>
        </w:rPr>
        <w:t>dvisors</w:t>
      </w:r>
      <w:r w:rsidR="008B73AA" w:rsidRPr="0044638A">
        <w:rPr>
          <w:bCs/>
        </w:rPr>
        <w:t xml:space="preserve">, </w:t>
      </w:r>
      <w:r w:rsidR="00A3786D" w:rsidRPr="0044638A">
        <w:rPr>
          <w:bCs/>
        </w:rPr>
        <w:t>and others</w:t>
      </w:r>
      <w:r w:rsidR="00A908BA" w:rsidRPr="0044638A">
        <w:rPr>
          <w:bCs/>
        </w:rPr>
        <w:t xml:space="preserve"> </w:t>
      </w:r>
      <w:r w:rsidRPr="0044638A">
        <w:rPr>
          <w:bCs/>
        </w:rPr>
        <w:t>to provide excellent customer service and expediency in donors</w:t>
      </w:r>
      <w:r w:rsidR="0020769D" w:rsidRPr="0044638A">
        <w:rPr>
          <w:bCs/>
        </w:rPr>
        <w:t>’</w:t>
      </w:r>
      <w:r w:rsidRPr="0044638A">
        <w:rPr>
          <w:bCs/>
        </w:rPr>
        <w:t xml:space="preserve"> grantmaking and philanthropic journeys, providing </w:t>
      </w:r>
      <w:r w:rsidR="0020769D" w:rsidRPr="0044638A">
        <w:rPr>
          <w:bCs/>
        </w:rPr>
        <w:t>technical knowledge</w:t>
      </w:r>
      <w:r w:rsidRPr="0044638A">
        <w:rPr>
          <w:bCs/>
        </w:rPr>
        <w:t xml:space="preserve"> and strategic supervision to optimize team performance</w:t>
      </w:r>
    </w:p>
    <w:p w14:paraId="3C06C6F4" w14:textId="2EB755A4" w:rsidR="00930833" w:rsidRPr="0044638A" w:rsidRDefault="00930833" w:rsidP="00930833">
      <w:pPr>
        <w:numPr>
          <w:ilvl w:val="0"/>
          <w:numId w:val="1"/>
        </w:numPr>
        <w:rPr>
          <w:bCs/>
        </w:rPr>
      </w:pPr>
      <w:r w:rsidRPr="0044638A">
        <w:rPr>
          <w:bCs/>
        </w:rPr>
        <w:t>Oversee the development and execution of fundraising initiatives (including</w:t>
      </w:r>
      <w:r w:rsidR="002A5380" w:rsidRPr="0044638A">
        <w:rPr>
          <w:bCs/>
        </w:rPr>
        <w:t xml:space="preserve"> principal and</w:t>
      </w:r>
      <w:r w:rsidRPr="0044638A">
        <w:rPr>
          <w:bCs/>
        </w:rPr>
        <w:t xml:space="preserve"> major gifts, legacy gifts, </w:t>
      </w:r>
      <w:r w:rsidR="0020769D" w:rsidRPr="0044638A">
        <w:rPr>
          <w:bCs/>
        </w:rPr>
        <w:t xml:space="preserve">complex gifts </w:t>
      </w:r>
      <w:r w:rsidRPr="0044638A">
        <w:rPr>
          <w:bCs/>
        </w:rPr>
        <w:t>and transformational fundraising)</w:t>
      </w:r>
    </w:p>
    <w:p w14:paraId="2C6B2293" w14:textId="77777777" w:rsidR="00930833" w:rsidRPr="0044638A" w:rsidRDefault="00930833" w:rsidP="00930833">
      <w:pPr>
        <w:numPr>
          <w:ilvl w:val="0"/>
          <w:numId w:val="1"/>
        </w:numPr>
        <w:rPr>
          <w:bCs/>
        </w:rPr>
      </w:pPr>
      <w:r w:rsidRPr="0044638A">
        <w:rPr>
          <w:bCs/>
        </w:rPr>
        <w:t>Identify new prospects and develop tailored cultivation strategies</w:t>
      </w:r>
    </w:p>
    <w:p w14:paraId="251A272A" w14:textId="7195033C" w:rsidR="00930833" w:rsidRPr="0044638A" w:rsidRDefault="00930833" w:rsidP="00930833">
      <w:pPr>
        <w:numPr>
          <w:ilvl w:val="0"/>
          <w:numId w:val="1"/>
        </w:numPr>
        <w:rPr>
          <w:bCs/>
        </w:rPr>
      </w:pPr>
      <w:r w:rsidRPr="0044638A">
        <w:rPr>
          <w:bCs/>
        </w:rPr>
        <w:t>Cultivate and foster relationships with all donors, ensuring effective stewardship</w:t>
      </w:r>
      <w:r w:rsidR="0020769D" w:rsidRPr="0044638A">
        <w:rPr>
          <w:bCs/>
        </w:rPr>
        <w:t xml:space="preserve">, partnership </w:t>
      </w:r>
      <w:r w:rsidRPr="0044638A">
        <w:rPr>
          <w:bCs/>
        </w:rPr>
        <w:t>and long-term engagement</w:t>
      </w:r>
    </w:p>
    <w:p w14:paraId="65BDD559" w14:textId="34BFF1DF" w:rsidR="0020769D" w:rsidRPr="0044638A" w:rsidRDefault="0020769D" w:rsidP="0020769D">
      <w:pPr>
        <w:numPr>
          <w:ilvl w:val="0"/>
          <w:numId w:val="1"/>
        </w:numPr>
        <w:rPr>
          <w:bCs/>
        </w:rPr>
      </w:pPr>
      <w:r w:rsidRPr="0044638A">
        <w:rPr>
          <w:bCs/>
        </w:rPr>
        <w:t>In partnership with the Executive Vice President, Philanthropic Partnerships, lead the development department strategy to continually improve outreach and expand partnerships with a wide variety of clients including individuals, professional advisors, family offices and corporations</w:t>
      </w:r>
    </w:p>
    <w:p w14:paraId="4CB4FBDB" w14:textId="77777777" w:rsidR="00930833" w:rsidRPr="0044638A" w:rsidRDefault="00930833" w:rsidP="00930833">
      <w:pPr>
        <w:numPr>
          <w:ilvl w:val="0"/>
          <w:numId w:val="1"/>
        </w:numPr>
        <w:rPr>
          <w:bCs/>
        </w:rPr>
      </w:pPr>
      <w:r w:rsidRPr="0044638A">
        <w:rPr>
          <w:bCs/>
        </w:rPr>
        <w:t>Collaborate with other departments to integrate a culture of philanthropy into overall strategies</w:t>
      </w:r>
    </w:p>
    <w:p w14:paraId="562EDD8B" w14:textId="77777777" w:rsidR="00930833" w:rsidRPr="0044638A" w:rsidRDefault="00930833" w:rsidP="00930833">
      <w:pPr>
        <w:numPr>
          <w:ilvl w:val="0"/>
          <w:numId w:val="1"/>
        </w:numPr>
        <w:rPr>
          <w:bCs/>
        </w:rPr>
      </w:pPr>
      <w:r w:rsidRPr="0044638A">
        <w:rPr>
          <w:bCs/>
        </w:rPr>
        <w:t>Provide strategic oversight for team fundraising programs and events, ensuring they align with organizational goals</w:t>
      </w:r>
    </w:p>
    <w:p w14:paraId="5EF6074B" w14:textId="3E8FF90F" w:rsidR="00930833" w:rsidRPr="0044638A" w:rsidRDefault="00930833" w:rsidP="00930833">
      <w:pPr>
        <w:numPr>
          <w:ilvl w:val="0"/>
          <w:numId w:val="1"/>
        </w:numPr>
        <w:rPr>
          <w:bCs/>
        </w:rPr>
      </w:pPr>
      <w:r w:rsidRPr="0044638A">
        <w:rPr>
          <w:bCs/>
        </w:rPr>
        <w:t xml:space="preserve">Represent </w:t>
      </w:r>
      <w:r w:rsidR="008379DD" w:rsidRPr="0044638A">
        <w:rPr>
          <w:bCs/>
        </w:rPr>
        <w:t>SVCF</w:t>
      </w:r>
      <w:r w:rsidRPr="0044638A">
        <w:rPr>
          <w:bCs/>
        </w:rPr>
        <w:t xml:space="preserve"> at current and prospective donor events, building strong partnerships and deepening relationships with attendees</w:t>
      </w:r>
    </w:p>
    <w:p w14:paraId="1F82B45F" w14:textId="77777777" w:rsidR="00930833" w:rsidRPr="0044638A" w:rsidRDefault="00930833" w:rsidP="00930833">
      <w:pPr>
        <w:numPr>
          <w:ilvl w:val="0"/>
          <w:numId w:val="1"/>
        </w:numPr>
        <w:rPr>
          <w:bCs/>
        </w:rPr>
      </w:pPr>
      <w:r w:rsidRPr="0044638A">
        <w:rPr>
          <w:bCs/>
        </w:rPr>
        <w:t>Expand the development department's network, strategic partnerships, customer service and differentiating community foundation's brand</w:t>
      </w:r>
    </w:p>
    <w:p w14:paraId="7C96FB77" w14:textId="66732A68" w:rsidR="00930833" w:rsidRPr="0044638A" w:rsidRDefault="008379DD" w:rsidP="00930833">
      <w:pPr>
        <w:numPr>
          <w:ilvl w:val="0"/>
          <w:numId w:val="1"/>
        </w:numPr>
        <w:rPr>
          <w:bCs/>
        </w:rPr>
      </w:pPr>
      <w:r w:rsidRPr="0044638A">
        <w:rPr>
          <w:bCs/>
        </w:rPr>
        <w:t>Work in partnership with the Executive Vice President, Phi</w:t>
      </w:r>
      <w:r w:rsidR="002E50EA" w:rsidRPr="0044638A">
        <w:rPr>
          <w:bCs/>
        </w:rPr>
        <w:t>lanth</w:t>
      </w:r>
      <w:r w:rsidRPr="0044638A">
        <w:rPr>
          <w:bCs/>
        </w:rPr>
        <w:t>ropic Partnerships to</w:t>
      </w:r>
      <w:r w:rsidR="00930833" w:rsidRPr="0044638A">
        <w:rPr>
          <w:bCs/>
        </w:rPr>
        <w:t xml:space="preserve"> establish</w:t>
      </w:r>
      <w:r w:rsidRPr="0044638A">
        <w:rPr>
          <w:bCs/>
        </w:rPr>
        <w:t xml:space="preserve"> team</w:t>
      </w:r>
      <w:r w:rsidR="00930833" w:rsidRPr="0044638A">
        <w:rPr>
          <w:bCs/>
        </w:rPr>
        <w:t xml:space="preserve"> goals, work plans, and project priorities</w:t>
      </w:r>
    </w:p>
    <w:p w14:paraId="473A0794" w14:textId="1840D4B0" w:rsidR="00930833" w:rsidRPr="0044638A" w:rsidRDefault="00930833" w:rsidP="00930833">
      <w:pPr>
        <w:numPr>
          <w:ilvl w:val="0"/>
          <w:numId w:val="1"/>
        </w:numPr>
        <w:rPr>
          <w:bCs/>
        </w:rPr>
      </w:pPr>
      <w:r w:rsidRPr="0044638A">
        <w:rPr>
          <w:bCs/>
        </w:rPr>
        <w:lastRenderedPageBreak/>
        <w:t xml:space="preserve">Manage and supervise teams </w:t>
      </w:r>
      <w:r w:rsidR="00A908BA" w:rsidRPr="0044638A">
        <w:rPr>
          <w:bCs/>
        </w:rPr>
        <w:t xml:space="preserve">well </w:t>
      </w:r>
      <w:r w:rsidRPr="0044638A">
        <w:rPr>
          <w:bCs/>
        </w:rPr>
        <w:t>to ensure their progress towards the departmental plans and projects; oversee their management of subsequent reports</w:t>
      </w:r>
    </w:p>
    <w:p w14:paraId="1841A2A4" w14:textId="1AFFE80B" w:rsidR="00930833" w:rsidRPr="0044638A" w:rsidRDefault="00930833" w:rsidP="00930833">
      <w:pPr>
        <w:numPr>
          <w:ilvl w:val="0"/>
          <w:numId w:val="1"/>
        </w:numPr>
        <w:rPr>
          <w:bCs/>
        </w:rPr>
      </w:pPr>
      <w:r w:rsidRPr="0044638A">
        <w:rPr>
          <w:bCs/>
        </w:rPr>
        <w:t xml:space="preserve">Work in collaboration with </w:t>
      </w:r>
      <w:r w:rsidR="00A3786D" w:rsidRPr="0044638A">
        <w:rPr>
          <w:bCs/>
        </w:rPr>
        <w:t xml:space="preserve">the </w:t>
      </w:r>
      <w:r w:rsidRPr="0044638A">
        <w:rPr>
          <w:bCs/>
        </w:rPr>
        <w:t>Executive Vice President, Philanthropic Partnerships and other key staff for major, complex and unusual gift prospects</w:t>
      </w:r>
    </w:p>
    <w:p w14:paraId="29093A4E" w14:textId="77777777" w:rsidR="00930833" w:rsidRPr="0044638A" w:rsidRDefault="00930833" w:rsidP="00930833">
      <w:pPr>
        <w:numPr>
          <w:ilvl w:val="0"/>
          <w:numId w:val="1"/>
        </w:numPr>
        <w:rPr>
          <w:bCs/>
        </w:rPr>
      </w:pPr>
      <w:r w:rsidRPr="0044638A">
        <w:rPr>
          <w:bCs/>
        </w:rPr>
        <w:t>Oversee the department prospect assignment process and maintain a lead role with a selected variety of prospects</w:t>
      </w:r>
    </w:p>
    <w:p w14:paraId="620E9C2C" w14:textId="22FFEC9E" w:rsidR="00930833" w:rsidRPr="0044638A" w:rsidRDefault="003F0400" w:rsidP="00930833">
      <w:pPr>
        <w:numPr>
          <w:ilvl w:val="0"/>
          <w:numId w:val="1"/>
        </w:numPr>
        <w:rPr>
          <w:bCs/>
        </w:rPr>
      </w:pPr>
      <w:r w:rsidRPr="0044638A">
        <w:rPr>
          <w:bCs/>
        </w:rPr>
        <w:t>Establish and manage the department budget</w:t>
      </w:r>
    </w:p>
    <w:p w14:paraId="658A3C04" w14:textId="34713E1C" w:rsidR="00930833" w:rsidRPr="0044638A" w:rsidRDefault="00930833" w:rsidP="00930833">
      <w:pPr>
        <w:numPr>
          <w:ilvl w:val="0"/>
          <w:numId w:val="1"/>
        </w:numPr>
        <w:rPr>
          <w:bCs/>
        </w:rPr>
      </w:pPr>
      <w:r w:rsidRPr="0044638A">
        <w:rPr>
          <w:bCs/>
        </w:rPr>
        <w:t xml:space="preserve">Participate actively in strategy </w:t>
      </w:r>
      <w:r w:rsidR="00A3786D" w:rsidRPr="0044638A">
        <w:rPr>
          <w:bCs/>
        </w:rPr>
        <w:t xml:space="preserve">development and implementation </w:t>
      </w:r>
      <w:r w:rsidRPr="0044638A">
        <w:rPr>
          <w:bCs/>
        </w:rPr>
        <w:t>as a member of the SVCF Leadership Team</w:t>
      </w:r>
    </w:p>
    <w:p w14:paraId="79F8B21B" w14:textId="77777777" w:rsidR="0020769D" w:rsidRDefault="0020769D" w:rsidP="009B2D34">
      <w:pPr>
        <w:rPr>
          <w:rFonts w:ascii="Montserrat" w:hAnsi="Montserrat" w:cs="Calibri"/>
          <w:color w:val="1E9A72"/>
          <w:sz w:val="28"/>
          <w:szCs w:val="28"/>
        </w:rPr>
      </w:pPr>
    </w:p>
    <w:p w14:paraId="3FBEC868" w14:textId="0142C7D4" w:rsidR="00542EBA" w:rsidRPr="00BF5CF5" w:rsidRDefault="00143D41" w:rsidP="009B2D34">
      <w:pPr>
        <w:rPr>
          <w:rFonts w:ascii="Montserrat" w:hAnsi="Montserrat" w:cs="Calibri"/>
        </w:rPr>
      </w:pPr>
      <w:r w:rsidRPr="00BF5CF5">
        <w:rPr>
          <w:rFonts w:ascii="Montserrat" w:hAnsi="Montserrat" w:cs="Calibri"/>
          <w:color w:val="1E9A72"/>
          <w:sz w:val="28"/>
          <w:szCs w:val="28"/>
        </w:rPr>
        <w:t>Profile of the Successful Candidate</w:t>
      </w:r>
    </w:p>
    <w:p w14:paraId="72361378" w14:textId="4F5D5889" w:rsidR="00DB6876" w:rsidRPr="0044638A" w:rsidRDefault="00204751" w:rsidP="00FB2E58">
      <w:pPr>
        <w:rPr>
          <w:rFonts w:ascii="MS Mincho" w:eastAsia="MS Mincho" w:hAnsi="MS Mincho" w:cs="MS Mincho"/>
        </w:rPr>
      </w:pPr>
      <w:r>
        <w:t xml:space="preserve">SVCF </w:t>
      </w:r>
      <w:r w:rsidR="00FB2E58" w:rsidRPr="0044638A">
        <w:t xml:space="preserve">seeks </w:t>
      </w:r>
      <w:r w:rsidR="00600948" w:rsidRPr="0044638A">
        <w:t xml:space="preserve">a </w:t>
      </w:r>
      <w:r w:rsidR="008564F9" w:rsidRPr="0044638A">
        <w:t>professional</w:t>
      </w:r>
      <w:r w:rsidR="00600948" w:rsidRPr="0044638A">
        <w:t xml:space="preserve"> </w:t>
      </w:r>
      <w:r w:rsidR="00FB2E58" w:rsidRPr="0044638A">
        <w:t xml:space="preserve">with a </w:t>
      </w:r>
      <w:r w:rsidR="00FA4E1D" w:rsidRPr="0044638A">
        <w:t>demonstrated track record of</w:t>
      </w:r>
      <w:r w:rsidR="00C16532" w:rsidRPr="0044638A">
        <w:t xml:space="preserve"> management experience</w:t>
      </w:r>
      <w:r w:rsidR="00722F18" w:rsidRPr="0044638A">
        <w:t xml:space="preserve">; </w:t>
      </w:r>
      <w:r w:rsidR="0020769D" w:rsidRPr="0044638A">
        <w:t>fundraisi</w:t>
      </w:r>
      <w:r w:rsidR="00A3786D" w:rsidRPr="0044638A">
        <w:t xml:space="preserve">ng, </w:t>
      </w:r>
      <w:r w:rsidR="00E41C7D" w:rsidRPr="0044638A">
        <w:t>donor</w:t>
      </w:r>
      <w:r w:rsidR="00C16532" w:rsidRPr="0044638A">
        <w:t xml:space="preserve"> advising and</w:t>
      </w:r>
      <w:r w:rsidR="00E41C7D" w:rsidRPr="0044638A">
        <w:t xml:space="preserve"> engagement</w:t>
      </w:r>
      <w:r w:rsidR="00FA4E1D" w:rsidRPr="0044638A">
        <w:t xml:space="preserve">; </w:t>
      </w:r>
      <w:r w:rsidR="00FB2E58" w:rsidRPr="0044638A">
        <w:t xml:space="preserve">commitment to the power of </w:t>
      </w:r>
      <w:r w:rsidR="00F30D1A" w:rsidRPr="0044638A">
        <w:t xml:space="preserve">community </w:t>
      </w:r>
      <w:r w:rsidR="00FB2E58" w:rsidRPr="0044638A">
        <w:t xml:space="preserve">philanthropy and the common good; </w:t>
      </w:r>
      <w:r w:rsidR="00A3786D" w:rsidRPr="0044638A">
        <w:t xml:space="preserve">innate </w:t>
      </w:r>
      <w:r w:rsidR="00FB2E58" w:rsidRPr="0044638A">
        <w:t xml:space="preserve">curiosity and the desire to continue learning; a collegial work style; a sense of humor; </w:t>
      </w:r>
      <w:r w:rsidR="00BF1402" w:rsidRPr="0044638A">
        <w:t>the ability to inspire</w:t>
      </w:r>
      <w:r w:rsidR="00E41C7D" w:rsidRPr="0044638A">
        <w:t xml:space="preserve">, </w:t>
      </w:r>
      <w:r w:rsidR="00BF1402" w:rsidRPr="0044638A">
        <w:t>motivate</w:t>
      </w:r>
      <w:r w:rsidR="00E41C7D" w:rsidRPr="0044638A">
        <w:t>, and mentor</w:t>
      </w:r>
      <w:r w:rsidR="00BF1402" w:rsidRPr="0044638A">
        <w:t xml:space="preserve"> a team of </w:t>
      </w:r>
      <w:r w:rsidR="00376984" w:rsidRPr="0044638A">
        <w:t>professionals</w:t>
      </w:r>
      <w:r w:rsidR="00BF1402" w:rsidRPr="0044638A">
        <w:t xml:space="preserve">; </w:t>
      </w:r>
      <w:r w:rsidR="00FB2E58" w:rsidRPr="0044638A">
        <w:t>and</w:t>
      </w:r>
      <w:r w:rsidR="00A3786D" w:rsidRPr="0044638A">
        <w:t>,</w:t>
      </w:r>
      <w:r w:rsidR="00FB2E58" w:rsidRPr="0044638A">
        <w:t xml:space="preserve"> the dedication to work hard toward the </w:t>
      </w:r>
      <w:r w:rsidR="00C9725F">
        <w:t>f</w:t>
      </w:r>
      <w:r w:rsidR="00FB2E58" w:rsidRPr="0044638A">
        <w:t xml:space="preserve">oundation’s mission of promoting philanthropy and improving the quality of life in </w:t>
      </w:r>
      <w:r w:rsidR="003C6893" w:rsidRPr="0044638A">
        <w:t>the region</w:t>
      </w:r>
      <w:r w:rsidR="00FB2E58" w:rsidRPr="0044638A">
        <w:t xml:space="preserve">. </w:t>
      </w:r>
      <w:r w:rsidR="005737FE" w:rsidRPr="0044638A">
        <w:t>SVCF is committed to equity, diversity, and inclusion, and seeks to continue to build a diverse and inclusive workforce to promote effective work in partnership with all communities and population groups in the region.</w:t>
      </w:r>
    </w:p>
    <w:p w14:paraId="54473C90" w14:textId="77777777" w:rsidR="00DB6876" w:rsidRPr="0044638A" w:rsidRDefault="00DB6876" w:rsidP="00FB2E58">
      <w:pPr>
        <w:rPr>
          <w:highlight w:val="yellow"/>
        </w:rPr>
      </w:pPr>
    </w:p>
    <w:p w14:paraId="28928E46" w14:textId="072C135E" w:rsidR="00FB2E58" w:rsidRPr="0044638A" w:rsidRDefault="00FB2E58" w:rsidP="00FB2E58">
      <w:r w:rsidRPr="0044638A">
        <w:t xml:space="preserve">Within this framework, </w:t>
      </w:r>
      <w:r w:rsidR="00DB6876" w:rsidRPr="0044638A">
        <w:t xml:space="preserve">SVCF </w:t>
      </w:r>
      <w:r w:rsidRPr="0044638A">
        <w:t>seeks a</w:t>
      </w:r>
      <w:r w:rsidR="0053087D" w:rsidRPr="0044638A">
        <w:t xml:space="preserve"> </w:t>
      </w:r>
      <w:r w:rsidR="00E82B01" w:rsidRPr="0044638A">
        <w:t xml:space="preserve">Vice President, </w:t>
      </w:r>
      <w:r w:rsidR="00C319ED" w:rsidRPr="0044638A">
        <w:t xml:space="preserve">Development and </w:t>
      </w:r>
      <w:r w:rsidR="00E82B01" w:rsidRPr="0044638A">
        <w:t>Donor Engagement</w:t>
      </w:r>
      <w:r w:rsidR="0053087D" w:rsidRPr="0044638A">
        <w:t xml:space="preserve"> </w:t>
      </w:r>
      <w:r w:rsidRPr="0044638A">
        <w:t xml:space="preserve">with the following </w:t>
      </w:r>
      <w:r w:rsidR="00460D6C" w:rsidRPr="0044638A">
        <w:t>attributes</w:t>
      </w:r>
      <w:r w:rsidRPr="0044638A">
        <w:t xml:space="preserve">: </w:t>
      </w:r>
    </w:p>
    <w:p w14:paraId="0452901A" w14:textId="77777777" w:rsidR="00FB2E58" w:rsidRPr="0044638A" w:rsidRDefault="00FB2E58" w:rsidP="00FB2E58"/>
    <w:p w14:paraId="6B06B236" w14:textId="1B354CDD" w:rsidR="00722F18" w:rsidRPr="0044638A" w:rsidRDefault="00722F18" w:rsidP="00722F18">
      <w:pPr>
        <w:numPr>
          <w:ilvl w:val="0"/>
          <w:numId w:val="5"/>
        </w:numPr>
        <w:rPr>
          <w:bCs/>
        </w:rPr>
      </w:pPr>
      <w:r w:rsidRPr="0044638A">
        <w:rPr>
          <w:bCs/>
        </w:rPr>
        <w:t xml:space="preserve">10 or more years </w:t>
      </w:r>
      <w:r w:rsidR="00077CED" w:rsidRPr="0044638A">
        <w:rPr>
          <w:bCs/>
        </w:rPr>
        <w:t>demonstrated experience in senior level technical and complex fundraising</w:t>
      </w:r>
      <w:r w:rsidR="0020769D" w:rsidRPr="0044638A">
        <w:rPr>
          <w:bCs/>
        </w:rPr>
        <w:t xml:space="preserve"> and </w:t>
      </w:r>
      <w:r w:rsidR="00077CED" w:rsidRPr="0044638A">
        <w:rPr>
          <w:bCs/>
        </w:rPr>
        <w:t>gift planning for community foundations</w:t>
      </w:r>
      <w:r w:rsidR="0020769D" w:rsidRPr="0044638A">
        <w:rPr>
          <w:bCs/>
        </w:rPr>
        <w:t xml:space="preserve"> or other </w:t>
      </w:r>
      <w:r w:rsidR="00A3786D" w:rsidRPr="0044638A">
        <w:rPr>
          <w:bCs/>
        </w:rPr>
        <w:t>d</w:t>
      </w:r>
      <w:r w:rsidR="0020769D" w:rsidRPr="0044638A">
        <w:rPr>
          <w:bCs/>
        </w:rPr>
        <w:t>onor</w:t>
      </w:r>
      <w:r w:rsidR="00A3786D" w:rsidRPr="0044638A">
        <w:rPr>
          <w:bCs/>
        </w:rPr>
        <w:t>-a</w:t>
      </w:r>
      <w:r w:rsidR="0020769D" w:rsidRPr="0044638A">
        <w:rPr>
          <w:bCs/>
        </w:rPr>
        <w:t xml:space="preserve">dvised </w:t>
      </w:r>
      <w:r w:rsidR="00A3786D" w:rsidRPr="0044638A">
        <w:rPr>
          <w:bCs/>
        </w:rPr>
        <w:t>f</w:t>
      </w:r>
      <w:r w:rsidR="0020769D" w:rsidRPr="0044638A">
        <w:rPr>
          <w:bCs/>
        </w:rPr>
        <w:t xml:space="preserve">und (DAF) providers </w:t>
      </w:r>
    </w:p>
    <w:p w14:paraId="1EF9D6BE" w14:textId="3A8C1F49" w:rsidR="00077CED" w:rsidRPr="0044638A" w:rsidRDefault="00A26160" w:rsidP="00722F18">
      <w:pPr>
        <w:numPr>
          <w:ilvl w:val="0"/>
          <w:numId w:val="5"/>
        </w:numPr>
        <w:rPr>
          <w:bCs/>
        </w:rPr>
      </w:pPr>
      <w:r w:rsidRPr="0044638A">
        <w:rPr>
          <w:bCs/>
        </w:rPr>
        <w:t xml:space="preserve">Bachelor's degree </w:t>
      </w:r>
    </w:p>
    <w:p w14:paraId="0E652CF2" w14:textId="67626AED" w:rsidR="00077CED" w:rsidRPr="0044638A" w:rsidRDefault="00077CED" w:rsidP="00722F18">
      <w:pPr>
        <w:numPr>
          <w:ilvl w:val="0"/>
          <w:numId w:val="5"/>
        </w:numPr>
        <w:rPr>
          <w:bCs/>
        </w:rPr>
      </w:pPr>
      <w:r w:rsidRPr="0044638A">
        <w:rPr>
          <w:bCs/>
        </w:rPr>
        <w:t>Demonstrated expertise in complex and large gift transactions including planned gifts, gifts of complex assets, and real property</w:t>
      </w:r>
    </w:p>
    <w:p w14:paraId="728CCB49" w14:textId="2F78C210" w:rsidR="00AF2757" w:rsidRPr="0044638A" w:rsidRDefault="00AF2757" w:rsidP="00722F18">
      <w:pPr>
        <w:numPr>
          <w:ilvl w:val="0"/>
          <w:numId w:val="5"/>
        </w:numPr>
        <w:rPr>
          <w:bCs/>
        </w:rPr>
      </w:pPr>
      <w:r w:rsidRPr="0044638A">
        <w:rPr>
          <w:bCs/>
        </w:rPr>
        <w:t xml:space="preserve">Proven track record of bringing in </w:t>
      </w:r>
      <w:r w:rsidR="00A3786D" w:rsidRPr="0044638A">
        <w:rPr>
          <w:bCs/>
        </w:rPr>
        <w:t>significant</w:t>
      </w:r>
      <w:r w:rsidR="00B81DF8" w:rsidRPr="0044638A">
        <w:rPr>
          <w:bCs/>
        </w:rPr>
        <w:t xml:space="preserve"> </w:t>
      </w:r>
      <w:r w:rsidR="00A3786D" w:rsidRPr="0044638A">
        <w:rPr>
          <w:bCs/>
        </w:rPr>
        <w:t>($1M-plus)</w:t>
      </w:r>
      <w:r w:rsidRPr="0044638A">
        <w:rPr>
          <w:bCs/>
        </w:rPr>
        <w:t xml:space="preserve"> gifts</w:t>
      </w:r>
    </w:p>
    <w:p w14:paraId="1878D96D" w14:textId="5359F70A" w:rsidR="00077CED" w:rsidRPr="0044638A" w:rsidRDefault="00077CED" w:rsidP="00722F18">
      <w:pPr>
        <w:numPr>
          <w:ilvl w:val="0"/>
          <w:numId w:val="5"/>
        </w:numPr>
        <w:rPr>
          <w:bCs/>
        </w:rPr>
      </w:pPr>
      <w:r w:rsidRPr="0044638A">
        <w:rPr>
          <w:bCs/>
        </w:rPr>
        <w:t xml:space="preserve">Deep </w:t>
      </w:r>
      <w:r w:rsidR="0020769D" w:rsidRPr="0044638A">
        <w:rPr>
          <w:bCs/>
        </w:rPr>
        <w:t xml:space="preserve">technical </w:t>
      </w:r>
      <w:r w:rsidRPr="0044638A">
        <w:rPr>
          <w:bCs/>
        </w:rPr>
        <w:t xml:space="preserve">knowledge of tax matters and other legal requirements related to fundraising, </w:t>
      </w:r>
      <w:r w:rsidR="00A3786D" w:rsidRPr="0044638A">
        <w:rPr>
          <w:bCs/>
        </w:rPr>
        <w:t>DAFs</w:t>
      </w:r>
      <w:r w:rsidRPr="0044638A">
        <w:rPr>
          <w:bCs/>
        </w:rPr>
        <w:t xml:space="preserve">, and </w:t>
      </w:r>
      <w:r w:rsidR="00A3786D" w:rsidRPr="0044638A">
        <w:rPr>
          <w:bCs/>
        </w:rPr>
        <w:t>l</w:t>
      </w:r>
      <w:r w:rsidRPr="0044638A">
        <w:rPr>
          <w:bCs/>
        </w:rPr>
        <w:t>egacy</w:t>
      </w:r>
      <w:r w:rsidR="00A3786D" w:rsidRPr="0044638A">
        <w:rPr>
          <w:bCs/>
        </w:rPr>
        <w:t xml:space="preserve"> or p</w:t>
      </w:r>
      <w:r w:rsidRPr="0044638A">
        <w:rPr>
          <w:bCs/>
        </w:rPr>
        <w:t>lanned gifts</w:t>
      </w:r>
    </w:p>
    <w:p w14:paraId="31101CE8" w14:textId="5B6F1000" w:rsidR="00077CED" w:rsidRPr="0044638A" w:rsidRDefault="00077CED" w:rsidP="00722F18">
      <w:pPr>
        <w:numPr>
          <w:ilvl w:val="0"/>
          <w:numId w:val="5"/>
        </w:numPr>
        <w:rPr>
          <w:bCs/>
        </w:rPr>
      </w:pPr>
      <w:r w:rsidRPr="0044638A">
        <w:rPr>
          <w:bCs/>
        </w:rPr>
        <w:t>Demonstrated effort to maintain and improve knowledge in the above areas</w:t>
      </w:r>
    </w:p>
    <w:p w14:paraId="18C3D748" w14:textId="5E48D379" w:rsidR="00077CED" w:rsidRPr="0044638A" w:rsidRDefault="00077CED" w:rsidP="00722F18">
      <w:pPr>
        <w:numPr>
          <w:ilvl w:val="0"/>
          <w:numId w:val="5"/>
        </w:numPr>
        <w:rPr>
          <w:bCs/>
        </w:rPr>
      </w:pPr>
      <w:r w:rsidRPr="0044638A">
        <w:rPr>
          <w:bCs/>
        </w:rPr>
        <w:t>Strong strategic and leadership experience</w:t>
      </w:r>
    </w:p>
    <w:p w14:paraId="08CA8CF9" w14:textId="70A04D83" w:rsidR="004358F0" w:rsidRPr="0044638A" w:rsidRDefault="004358F0" w:rsidP="004358F0">
      <w:pPr>
        <w:numPr>
          <w:ilvl w:val="0"/>
          <w:numId w:val="5"/>
        </w:numPr>
        <w:rPr>
          <w:bCs/>
        </w:rPr>
      </w:pPr>
      <w:r w:rsidRPr="0044638A">
        <w:rPr>
          <w:bCs/>
        </w:rPr>
        <w:lastRenderedPageBreak/>
        <w:t xml:space="preserve">Excellent </w:t>
      </w:r>
      <w:r w:rsidR="00A3786D" w:rsidRPr="0044638A">
        <w:rPr>
          <w:bCs/>
        </w:rPr>
        <w:t xml:space="preserve">written and verbal </w:t>
      </w:r>
      <w:r w:rsidRPr="0044638A">
        <w:rPr>
          <w:bCs/>
        </w:rPr>
        <w:t xml:space="preserve">communication </w:t>
      </w:r>
      <w:r w:rsidR="00581555" w:rsidRPr="0044638A">
        <w:rPr>
          <w:bCs/>
        </w:rPr>
        <w:t>and p</w:t>
      </w:r>
      <w:r w:rsidRPr="0044638A">
        <w:rPr>
          <w:bCs/>
        </w:rPr>
        <w:t>resentation</w:t>
      </w:r>
      <w:r w:rsidR="00581555" w:rsidRPr="0044638A">
        <w:rPr>
          <w:bCs/>
        </w:rPr>
        <w:t xml:space="preserve"> </w:t>
      </w:r>
      <w:r w:rsidRPr="0044638A">
        <w:rPr>
          <w:bCs/>
        </w:rPr>
        <w:t xml:space="preserve">skills for multiple and diverse </w:t>
      </w:r>
      <w:r w:rsidR="007F769B" w:rsidRPr="0044638A">
        <w:rPr>
          <w:bCs/>
        </w:rPr>
        <w:t xml:space="preserve">internal and external </w:t>
      </w:r>
      <w:r w:rsidRPr="0044638A">
        <w:rPr>
          <w:bCs/>
        </w:rPr>
        <w:t>audiences</w:t>
      </w:r>
    </w:p>
    <w:p w14:paraId="0CE722FC" w14:textId="6895900B" w:rsidR="00077CED" w:rsidRPr="0044638A" w:rsidRDefault="00077CED" w:rsidP="00722F18">
      <w:pPr>
        <w:numPr>
          <w:ilvl w:val="0"/>
          <w:numId w:val="5"/>
        </w:numPr>
        <w:rPr>
          <w:bCs/>
        </w:rPr>
      </w:pPr>
      <w:r w:rsidRPr="0044638A">
        <w:rPr>
          <w:bCs/>
        </w:rPr>
        <w:t>Previous demonstrated experience with leading and managing a development function in a public benefit organization</w:t>
      </w:r>
    </w:p>
    <w:p w14:paraId="11F754AA" w14:textId="06ED5CC7" w:rsidR="00077CED" w:rsidRPr="0044638A" w:rsidRDefault="00077CED" w:rsidP="00722F18">
      <w:pPr>
        <w:numPr>
          <w:ilvl w:val="0"/>
          <w:numId w:val="5"/>
        </w:numPr>
        <w:rPr>
          <w:bCs/>
        </w:rPr>
      </w:pPr>
      <w:r w:rsidRPr="0044638A">
        <w:rPr>
          <w:bCs/>
        </w:rPr>
        <w:t xml:space="preserve">Excellent people and project management skills, with an ability to </w:t>
      </w:r>
      <w:r w:rsidR="00503E26" w:rsidRPr="0044638A">
        <w:rPr>
          <w:bCs/>
        </w:rPr>
        <w:t xml:space="preserve">manage a sizeable team and </w:t>
      </w:r>
      <w:r w:rsidRPr="0044638A">
        <w:rPr>
          <w:bCs/>
        </w:rPr>
        <w:t>work in diverse groups</w:t>
      </w:r>
    </w:p>
    <w:p w14:paraId="243EB4E4" w14:textId="08422841" w:rsidR="00722F18" w:rsidRPr="0044638A" w:rsidRDefault="00722F18" w:rsidP="00722F18">
      <w:pPr>
        <w:numPr>
          <w:ilvl w:val="0"/>
          <w:numId w:val="5"/>
        </w:numPr>
        <w:rPr>
          <w:bCs/>
        </w:rPr>
      </w:pPr>
      <w:r w:rsidRPr="0044638A">
        <w:rPr>
          <w:bCs/>
        </w:rPr>
        <w:t>Demonstrated experience with high</w:t>
      </w:r>
      <w:r w:rsidR="00A3786D" w:rsidRPr="0044638A">
        <w:rPr>
          <w:bCs/>
        </w:rPr>
        <w:t>-</w:t>
      </w:r>
      <w:r w:rsidRPr="0044638A">
        <w:rPr>
          <w:bCs/>
        </w:rPr>
        <w:t>net worth donor advis</w:t>
      </w:r>
      <w:r w:rsidR="00A32377" w:rsidRPr="0044638A">
        <w:rPr>
          <w:bCs/>
        </w:rPr>
        <w:t>ing</w:t>
      </w:r>
      <w:r w:rsidRPr="0044638A">
        <w:rPr>
          <w:bCs/>
        </w:rPr>
        <w:t xml:space="preserve"> and engagement through events and execution of innovative, effective strategies and philanthropic services</w:t>
      </w:r>
    </w:p>
    <w:p w14:paraId="1DE318F3" w14:textId="77777777" w:rsidR="00722F18" w:rsidRPr="0044638A" w:rsidRDefault="00722F18" w:rsidP="00722F18">
      <w:pPr>
        <w:numPr>
          <w:ilvl w:val="0"/>
          <w:numId w:val="5"/>
        </w:numPr>
        <w:rPr>
          <w:bCs/>
        </w:rPr>
      </w:pPr>
      <w:r w:rsidRPr="0044638A">
        <w:rPr>
          <w:bCs/>
        </w:rPr>
        <w:t>Strong networker with ability to build strategic relationships with donors and external partners and stakeholders</w:t>
      </w:r>
    </w:p>
    <w:p w14:paraId="2C40D6A8" w14:textId="6B3EFC8A" w:rsidR="00722F18" w:rsidRPr="0044638A" w:rsidRDefault="00473266" w:rsidP="00722F18">
      <w:pPr>
        <w:numPr>
          <w:ilvl w:val="0"/>
          <w:numId w:val="5"/>
        </w:numPr>
        <w:rPr>
          <w:bCs/>
        </w:rPr>
      </w:pPr>
      <w:r w:rsidRPr="0044638A">
        <w:rPr>
          <w:bCs/>
        </w:rPr>
        <w:t>Commitment to</w:t>
      </w:r>
      <w:r w:rsidR="00722F18" w:rsidRPr="0044638A">
        <w:rPr>
          <w:bCs/>
        </w:rPr>
        <w:t xml:space="preserve"> philanthropy, impact strategies and the support and advancement of the nonprofit community’s impact in SVCF</w:t>
      </w:r>
      <w:r w:rsidR="000878AC">
        <w:rPr>
          <w:bCs/>
        </w:rPr>
        <w:t>'</w:t>
      </w:r>
      <w:r w:rsidR="00722F18" w:rsidRPr="0044638A">
        <w:rPr>
          <w:bCs/>
        </w:rPr>
        <w:t>s and donors’ strategic priorities</w:t>
      </w:r>
    </w:p>
    <w:p w14:paraId="6A681134" w14:textId="701AE70C" w:rsidR="00B91776" w:rsidRPr="0044638A" w:rsidRDefault="00B91776" w:rsidP="00B91776">
      <w:pPr>
        <w:numPr>
          <w:ilvl w:val="0"/>
          <w:numId w:val="5"/>
        </w:numPr>
        <w:rPr>
          <w:bCs/>
        </w:rPr>
      </w:pPr>
      <w:r w:rsidRPr="0044638A">
        <w:rPr>
          <w:bCs/>
        </w:rPr>
        <w:t>Awareness of local, national, and international issues of importance to donors and the philanthropic sector</w:t>
      </w:r>
    </w:p>
    <w:p w14:paraId="531EB0AB" w14:textId="7F8D4772" w:rsidR="00156A73" w:rsidRPr="0044638A" w:rsidRDefault="00156A73" w:rsidP="00156A73">
      <w:pPr>
        <w:numPr>
          <w:ilvl w:val="0"/>
          <w:numId w:val="5"/>
        </w:numPr>
        <w:rPr>
          <w:bCs/>
        </w:rPr>
      </w:pPr>
      <w:r w:rsidRPr="0044638A">
        <w:rPr>
          <w:bCs/>
        </w:rPr>
        <w:t>An understanding of the complexities related to IRS regulations, philanthropic tools and vehicles, and foundation-specific compliance</w:t>
      </w:r>
    </w:p>
    <w:p w14:paraId="4BF1BEF1" w14:textId="5B0CE34E" w:rsidR="00722F18" w:rsidRPr="0044638A" w:rsidRDefault="00722F18" w:rsidP="00722F18">
      <w:pPr>
        <w:numPr>
          <w:ilvl w:val="0"/>
          <w:numId w:val="5"/>
        </w:numPr>
        <w:rPr>
          <w:bCs/>
        </w:rPr>
      </w:pPr>
      <w:r w:rsidRPr="0044638A">
        <w:rPr>
          <w:bCs/>
        </w:rPr>
        <w:t>Demonstrated track record of insp</w:t>
      </w:r>
      <w:r w:rsidR="00503E26" w:rsidRPr="0044638A">
        <w:rPr>
          <w:bCs/>
        </w:rPr>
        <w:t>i</w:t>
      </w:r>
      <w:r w:rsidRPr="0044638A">
        <w:rPr>
          <w:bCs/>
        </w:rPr>
        <w:t>ring, motivating and mentoring a team</w:t>
      </w:r>
    </w:p>
    <w:p w14:paraId="0C622AC9" w14:textId="77777777" w:rsidR="00FB2E58" w:rsidRPr="0044638A" w:rsidRDefault="00FB2E58" w:rsidP="00284EA8"/>
    <w:p w14:paraId="54D8D401" w14:textId="08384EEC" w:rsidR="00077CED" w:rsidRPr="0044638A" w:rsidRDefault="00077CED" w:rsidP="00284EA8">
      <w:r w:rsidRPr="0044638A">
        <w:t>Additionally, the successful candidate will likely have:</w:t>
      </w:r>
    </w:p>
    <w:p w14:paraId="7D121A69" w14:textId="31A40217" w:rsidR="00077CED" w:rsidRPr="0044638A" w:rsidRDefault="00077CED" w:rsidP="00077CED">
      <w:pPr>
        <w:numPr>
          <w:ilvl w:val="0"/>
          <w:numId w:val="5"/>
        </w:numPr>
        <w:rPr>
          <w:bCs/>
        </w:rPr>
      </w:pPr>
      <w:r w:rsidRPr="0044638A">
        <w:rPr>
          <w:bCs/>
        </w:rPr>
        <w:t xml:space="preserve">J.D. or </w:t>
      </w:r>
      <w:r w:rsidR="006B7E0E" w:rsidRPr="0044638A">
        <w:rPr>
          <w:bCs/>
        </w:rPr>
        <w:t xml:space="preserve">extensive </w:t>
      </w:r>
      <w:r w:rsidRPr="0044638A">
        <w:rPr>
          <w:bCs/>
        </w:rPr>
        <w:t>professional advisor experience</w:t>
      </w:r>
    </w:p>
    <w:p w14:paraId="3A709D7F" w14:textId="77777777" w:rsidR="00077CED" w:rsidRPr="006857F4" w:rsidRDefault="00077CED" w:rsidP="00284EA8"/>
    <w:p w14:paraId="72A580AD" w14:textId="7220C395" w:rsidR="009B2D34" w:rsidRPr="00BF5CF5" w:rsidRDefault="009B2D34" w:rsidP="009B2D34">
      <w:pPr>
        <w:widowControl w:val="0"/>
        <w:autoSpaceDE w:val="0"/>
        <w:autoSpaceDN w:val="0"/>
        <w:adjustRightInd w:val="0"/>
        <w:rPr>
          <w:rFonts w:ascii="Montserrat" w:hAnsi="Montserrat" w:cs="Calibri"/>
          <w:color w:val="1E9A72"/>
          <w:sz w:val="28"/>
          <w:szCs w:val="28"/>
        </w:rPr>
      </w:pPr>
      <w:r w:rsidRPr="00BF5CF5">
        <w:rPr>
          <w:rFonts w:ascii="Montserrat" w:hAnsi="Montserrat" w:cs="Calibri"/>
          <w:color w:val="1E9A72"/>
          <w:sz w:val="28"/>
          <w:szCs w:val="28"/>
        </w:rPr>
        <w:t>Start Timeframe</w:t>
      </w:r>
    </w:p>
    <w:p w14:paraId="52465825" w14:textId="7FF1E189" w:rsidR="009B2D34" w:rsidRPr="0044638A" w:rsidRDefault="009C57E5" w:rsidP="009B2D34">
      <w:r w:rsidRPr="0044638A">
        <w:t xml:space="preserve">We seek to have someone in place </w:t>
      </w:r>
      <w:r w:rsidR="00897A57" w:rsidRPr="0044638A">
        <w:t>by</w:t>
      </w:r>
      <w:r w:rsidRPr="0044638A">
        <w:t xml:space="preserve"> </w:t>
      </w:r>
      <w:r w:rsidR="00694A70" w:rsidRPr="0044638A">
        <w:t>Spring</w:t>
      </w:r>
      <w:r w:rsidR="002672AD" w:rsidRPr="0044638A">
        <w:t xml:space="preserve"> 202</w:t>
      </w:r>
      <w:r w:rsidR="00077CED" w:rsidRPr="0044638A">
        <w:t>5</w:t>
      </w:r>
      <w:r w:rsidRPr="0044638A">
        <w:t>.</w:t>
      </w:r>
    </w:p>
    <w:p w14:paraId="6FB06179" w14:textId="77777777" w:rsidR="009B2D34" w:rsidRPr="00CA37E9" w:rsidRDefault="009B2D34" w:rsidP="009B2D34"/>
    <w:p w14:paraId="5C985D96" w14:textId="77777777" w:rsidR="009B2D34" w:rsidRPr="00BF5CF5" w:rsidRDefault="009B2D34" w:rsidP="009B2D34">
      <w:pPr>
        <w:rPr>
          <w:rFonts w:ascii="Montserrat" w:hAnsi="Montserrat" w:cs="Calibri"/>
          <w:color w:val="1E9A72"/>
          <w:sz w:val="28"/>
          <w:szCs w:val="28"/>
        </w:rPr>
      </w:pPr>
      <w:r w:rsidRPr="00BF5CF5">
        <w:rPr>
          <w:rFonts w:ascii="Montserrat" w:hAnsi="Montserrat" w:cs="Calibri"/>
          <w:color w:val="1E9A72"/>
          <w:sz w:val="28"/>
          <w:szCs w:val="28"/>
        </w:rPr>
        <w:t>Compensation</w:t>
      </w:r>
    </w:p>
    <w:p w14:paraId="5C4B1C6E" w14:textId="0F3E4AF2" w:rsidR="009B2D34" w:rsidRPr="0044638A" w:rsidRDefault="009B2D34" w:rsidP="009B2D34">
      <w:r w:rsidRPr="0044638A">
        <w:t>This position o</w:t>
      </w:r>
      <w:r w:rsidR="00FB1384" w:rsidRPr="0044638A">
        <w:t xml:space="preserve">ffers </w:t>
      </w:r>
      <w:r w:rsidR="00FA7DF9" w:rsidRPr="0044638A">
        <w:t xml:space="preserve">a salary range of </w:t>
      </w:r>
      <w:r w:rsidR="00954D67" w:rsidRPr="0044638A">
        <w:t>$230,000 to $260,000</w:t>
      </w:r>
      <w:r w:rsidR="00FB1384" w:rsidRPr="0044638A">
        <w:t xml:space="preserve"> and includes a comprehensive benefits package</w:t>
      </w:r>
      <w:r w:rsidRPr="0044638A">
        <w:t xml:space="preserve">. We actively welcome all candidates from a wide range of backgrounds who have the skills to </w:t>
      </w:r>
      <w:r w:rsidR="00FB1384" w:rsidRPr="0044638A">
        <w:t>fulfill this role</w:t>
      </w:r>
      <w:r w:rsidRPr="0044638A">
        <w:t xml:space="preserve"> – regardless of compensation history. </w:t>
      </w:r>
    </w:p>
    <w:p w14:paraId="488E991A" w14:textId="77777777" w:rsidR="009B2D34" w:rsidRPr="00CA37E9" w:rsidRDefault="009B2D34" w:rsidP="009B2D34"/>
    <w:p w14:paraId="21945EED" w14:textId="5D341E45" w:rsidR="009B2D34" w:rsidRPr="00BF5CF5" w:rsidRDefault="009B2D34" w:rsidP="009B2D34">
      <w:pPr>
        <w:rPr>
          <w:rFonts w:ascii="Montserrat" w:hAnsi="Montserrat" w:cs="Calibri"/>
          <w:color w:val="1E9A72"/>
          <w:sz w:val="28"/>
          <w:szCs w:val="28"/>
        </w:rPr>
      </w:pPr>
      <w:r w:rsidRPr="00BF5CF5">
        <w:rPr>
          <w:rFonts w:ascii="Montserrat" w:hAnsi="Montserrat" w:cs="Calibri"/>
          <w:color w:val="1E9A72"/>
          <w:sz w:val="28"/>
          <w:szCs w:val="28"/>
        </w:rPr>
        <w:t>To Apply</w:t>
      </w:r>
    </w:p>
    <w:p w14:paraId="540A73D4" w14:textId="77777777" w:rsidR="009B2D34" w:rsidRPr="0044638A" w:rsidRDefault="009B2D34" w:rsidP="009B2D34">
      <w:r w:rsidRPr="0044638A">
        <w:t>All applications are held in strict confidence. Please submit your credentials and a letter of interest through our private applicant portal to The 360 Group at:</w:t>
      </w:r>
    </w:p>
    <w:p w14:paraId="300A5BAA" w14:textId="77777777" w:rsidR="009B2D34" w:rsidRPr="006857F4" w:rsidRDefault="009B2D34" w:rsidP="009B2D34"/>
    <w:p w14:paraId="186B65D2" w14:textId="08C23CBC" w:rsidR="009B2D34" w:rsidRPr="006857F4" w:rsidRDefault="00540A9F" w:rsidP="009B2D34">
      <w:pPr>
        <w:jc w:val="center"/>
        <w:rPr>
          <w:color w:val="auto"/>
        </w:rPr>
      </w:pPr>
      <w:hyperlink r:id="rId15" w:history="1">
        <w:r>
          <w:rPr>
            <w:rStyle w:val="Hyperlink"/>
          </w:rPr>
          <w:t>https://the360group.us/portal/</w:t>
        </w:r>
      </w:hyperlink>
    </w:p>
    <w:p w14:paraId="6B2DF3B1" w14:textId="77777777" w:rsidR="009B2D34" w:rsidRPr="006857F4" w:rsidRDefault="009B2D34" w:rsidP="009B2D34"/>
    <w:p w14:paraId="5CEAB54D" w14:textId="5BD35E8B" w:rsidR="009B2D34" w:rsidRPr="0044638A" w:rsidRDefault="009B2D34" w:rsidP="009B2D34">
      <w:r w:rsidRPr="0044638A">
        <w:lastRenderedPageBreak/>
        <w:t xml:space="preserve">Applications should be directed to the attention of </w:t>
      </w:r>
      <w:r w:rsidR="00722F18" w:rsidRPr="0044638A">
        <w:t>Monica Rodgers, Senior Consultant</w:t>
      </w:r>
      <w:r w:rsidRPr="0044638A">
        <w:t xml:space="preserve">. </w:t>
      </w:r>
      <w:r w:rsidR="00FB1384" w:rsidRPr="0044638A">
        <w:t xml:space="preserve">Applications will be reviewed on a rolling basis. Earlier applicants may receive priority consideration. To be considered, The 360 Group encourages all </w:t>
      </w:r>
      <w:r w:rsidR="00AE398D" w:rsidRPr="0044638A">
        <w:t xml:space="preserve">interested candidates </w:t>
      </w:r>
      <w:r w:rsidR="00FB1384" w:rsidRPr="0044638A">
        <w:t>to submit their applications promptly, via the confidential applicant portal linked above.</w:t>
      </w:r>
    </w:p>
    <w:p w14:paraId="451E4E56" w14:textId="77777777" w:rsidR="00054726" w:rsidRPr="0044638A" w:rsidRDefault="00054726">
      <w:pPr>
        <w:rPr>
          <w:i/>
        </w:rPr>
      </w:pPr>
    </w:p>
    <w:p w14:paraId="3C91E789" w14:textId="534456ED" w:rsidR="00E60FC2" w:rsidRPr="0044638A" w:rsidRDefault="00BA7CC1" w:rsidP="009B2D34">
      <w:pPr>
        <w:rPr>
          <w:i/>
        </w:rPr>
      </w:pPr>
      <w:r w:rsidRPr="0044638A">
        <w:rPr>
          <w:i/>
        </w:rPr>
        <w:t xml:space="preserve">At The 360 Group, we know that a richly diverse mix of professionals makes organizations more effective. Using that principle </w:t>
      </w:r>
      <w:r w:rsidRPr="0044638A">
        <w:rPr>
          <w:i/>
        </w:rPr>
        <w:softHyphen/>
        <w:t>as our “North Star,” we make diversity a hallmark of our firm, an</w:t>
      </w:r>
      <w:r w:rsidR="00A41D92" w:rsidRPr="0044638A">
        <w:rPr>
          <w:i/>
        </w:rPr>
        <w:t>d all of our search engagements.</w:t>
      </w:r>
    </w:p>
    <w:p w14:paraId="1AAF9581" w14:textId="77777777" w:rsidR="00DB6876" w:rsidRDefault="00DB6876" w:rsidP="009B2D34">
      <w:pPr>
        <w:rPr>
          <w:b/>
        </w:rPr>
      </w:pPr>
    </w:p>
    <w:p w14:paraId="5D570329" w14:textId="4BEB3DD3" w:rsidR="009B2D34" w:rsidRPr="009B2D34" w:rsidRDefault="009B2D34" w:rsidP="009B2D34">
      <w:pPr>
        <w:rPr>
          <w:b/>
        </w:rPr>
      </w:pPr>
      <w:r>
        <w:rPr>
          <w:b/>
        </w:rPr>
        <w:t xml:space="preserve">Learn more about The 360 Group at </w:t>
      </w:r>
      <w:hyperlink r:id="rId16" w:history="1">
        <w:r w:rsidRPr="00DC018F">
          <w:rPr>
            <w:rStyle w:val="Hyperlink"/>
            <w:b/>
          </w:rPr>
          <w:t>the360group.us.</w:t>
        </w:r>
      </w:hyperlink>
    </w:p>
    <w:sectPr w:rsidR="009B2D34" w:rsidRPr="009B2D34" w:rsidSect="00094C05">
      <w:headerReference w:type="even" r:id="rId17"/>
      <w:headerReference w:type="default" r:id="rId18"/>
      <w:footerReference w:type="even" r:id="rId19"/>
      <w:footerReference w:type="default" r:id="rId20"/>
      <w:pgSz w:w="12240" w:h="15840"/>
      <w:pgMar w:top="216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A272A" w14:textId="77777777" w:rsidR="000B68A9" w:rsidRDefault="000B68A9" w:rsidP="004A0053">
      <w:r>
        <w:separator/>
      </w:r>
    </w:p>
  </w:endnote>
  <w:endnote w:type="continuationSeparator" w:id="0">
    <w:p w14:paraId="6FCF9BA2" w14:textId="77777777" w:rsidR="000B68A9" w:rsidRDefault="000B68A9" w:rsidP="004A0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Lora">
    <w:altName w:val="Lora"/>
    <w:panose1 w:val="00000000000000000000"/>
    <w:charset w:val="00"/>
    <w:family w:val="auto"/>
    <w:pitch w:val="variable"/>
    <w:sig w:usb0="A00002FF" w:usb1="5000204B" w:usb2="00000000" w:usb3="00000000" w:csb0="00000097" w:csb1="00000000"/>
  </w:font>
  <w:font w:name="Helvetica Neue">
    <w:altName w:val="Sylfaen"/>
    <w:panose1 w:val="02000503000000020004"/>
    <w:charset w:val="00"/>
    <w:family w:val="auto"/>
    <w:pitch w:val="variable"/>
    <w:sig w:usb0="E50002FF" w:usb1="500079DB" w:usb2="00000010" w:usb3="00000000" w:csb0="00000001" w:csb1="00000000"/>
  </w:font>
  <w:font w:name="ヒラギノ角ゴ Pro W3">
    <w:altName w:val="Yu Gothic"/>
    <w:panose1 w:val="020B0604020202020204"/>
    <w:charset w:val="80"/>
    <w:family w:val="swiss"/>
    <w:pitch w:val="variable"/>
    <w:sig w:usb0="E00002FF" w:usb1="7AC7FFFF" w:usb2="00000012" w:usb3="00000000" w:csb0="0002000D" w:csb1="00000000"/>
  </w:font>
  <w:font w:name="Helvetica Neue Light">
    <w:altName w:val="﷽﷽﷽﷽﷽﷽﷽﷽va Light"/>
    <w:panose1 w:val="02000403000000020004"/>
    <w:charset w:val="00"/>
    <w:family w:val="auto"/>
    <w:pitch w:val="variable"/>
    <w:sig w:usb0="A00002FF" w:usb1="5000205B" w:usb2="00000002" w:usb3="00000000" w:csb0="00000007" w:csb1="00000000"/>
  </w:font>
  <w:font w:name="Helvetica Neue UltraLight">
    <w:altName w:val="Arial"/>
    <w:panose1 w:val="02000206000000020004"/>
    <w:charset w:val="00"/>
    <w:family w:val="auto"/>
    <w:pitch w:val="variable"/>
    <w:sig w:usb0="A00002FF" w:usb1="5000205B" w:usb2="00000002"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Montserrat-Regular">
    <w:altName w:val="Montserrat"/>
    <w:panose1 w:val="00000000000000000000"/>
    <w:charset w:val="00"/>
    <w:family w:val="auto"/>
    <w:pitch w:val="variable"/>
    <w:sig w:usb0="8000002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Montserrat">
    <w:panose1 w:val="00000000000000000000"/>
    <w:charset w:val="4D"/>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5BA3" w14:textId="77777777" w:rsidR="00F947AF" w:rsidRDefault="00F947AF">
    <w:pPr>
      <w:pStyle w:val="HeaderFooter"/>
      <w:rPr>
        <w:rFonts w:ascii="Times New Roman" w:eastAsia="Times New Roman" w:hAnsi="Times New Roman"/>
        <w:color w:val="auto"/>
        <w:sz w:val="20"/>
        <w:lang w:bidi="x-none"/>
      </w:rPr>
    </w:pPr>
    <w:r>
      <w:t>Name of report</w:t>
    </w:r>
    <w:r>
      <w:tab/>
    </w:r>
    <w:r>
      <w:fldChar w:fldCharType="begin"/>
    </w:r>
    <w:r>
      <w:instrText xml:space="preserve"> PAGE </w:instrText>
    </w:r>
    <w:r>
      <w:fldChar w:fldCharType="separate"/>
    </w:r>
    <w:r>
      <w:rPr>
        <w:noProof/>
      </w:rPr>
      <w:t>2</w:t>
    </w:r>
    <w:r>
      <w:fldChar w:fldCharType="end"/>
    </w:r>
  </w:p>
  <w:p w14:paraId="507B3EAD" w14:textId="77777777" w:rsidR="00F947AF" w:rsidRDefault="00F947AF" w:rsidP="004A0053"/>
  <w:p w14:paraId="2320511C" w14:textId="77777777" w:rsidR="00F947AF" w:rsidRDefault="00F947AF" w:rsidP="004A0053"/>
  <w:p w14:paraId="29D465FB" w14:textId="77777777" w:rsidR="00F947AF" w:rsidRDefault="00F947AF" w:rsidP="004A0053"/>
  <w:p w14:paraId="54591A9C" w14:textId="77777777" w:rsidR="00F947AF" w:rsidRDefault="00F947AF" w:rsidP="004A0053"/>
  <w:p w14:paraId="795EB6FF" w14:textId="77777777" w:rsidR="00F947AF" w:rsidRDefault="00F947AF" w:rsidP="004A0053"/>
  <w:p w14:paraId="419F5D28" w14:textId="77777777" w:rsidR="00F947AF" w:rsidRDefault="00F947AF" w:rsidP="004A0053"/>
  <w:p w14:paraId="19C59F93" w14:textId="77777777" w:rsidR="00F947AF" w:rsidRDefault="00F947AF" w:rsidP="004A0053"/>
  <w:p w14:paraId="4D878E49" w14:textId="77777777" w:rsidR="00F947AF" w:rsidRDefault="00F947AF" w:rsidP="004A0053"/>
  <w:p w14:paraId="646A7616" w14:textId="77777777" w:rsidR="00F947AF" w:rsidRDefault="00F947AF" w:rsidP="004A0053"/>
  <w:p w14:paraId="63411596" w14:textId="77777777" w:rsidR="00F947AF" w:rsidRDefault="00F947AF" w:rsidP="004A00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FD833" w14:textId="77777777" w:rsidR="00F947AF" w:rsidRDefault="00F947AF">
    <w:pPr>
      <w:pStyle w:val="HeaderFooter"/>
      <w:rPr>
        <w:rFonts w:ascii="Times New Roman" w:eastAsia="Times New Roman" w:hAnsi="Times New Roman"/>
        <w:color w:val="auto"/>
        <w:sz w:val="20"/>
        <w:lang w:bidi="x-none"/>
      </w:rPr>
    </w:pPr>
    <w:r>
      <w:t>Name of report</w:t>
    </w:r>
    <w:r>
      <w:tab/>
    </w:r>
    <w:r>
      <w:fldChar w:fldCharType="begin"/>
    </w:r>
    <w:r>
      <w:instrText xml:space="preserve"> PAGE </w:instrText>
    </w:r>
    <w:r>
      <w:fldChar w:fldCharType="separate"/>
    </w:r>
    <w:r>
      <w:t>2</w:t>
    </w:r>
    <w:r>
      <w:fldChar w:fldCharType="end"/>
    </w:r>
  </w:p>
  <w:p w14:paraId="43A5F6D1" w14:textId="77777777" w:rsidR="00F947AF" w:rsidRDefault="00F947AF" w:rsidP="004A0053"/>
  <w:p w14:paraId="50FA850B" w14:textId="77777777" w:rsidR="00F947AF" w:rsidRDefault="00F947AF" w:rsidP="004A0053"/>
  <w:p w14:paraId="35CEDE06" w14:textId="77777777" w:rsidR="00F947AF" w:rsidRDefault="00F947AF" w:rsidP="004A0053"/>
  <w:p w14:paraId="5C285CA7" w14:textId="77777777" w:rsidR="00F947AF" w:rsidRDefault="00F947AF" w:rsidP="004A0053"/>
  <w:p w14:paraId="13774FA8" w14:textId="77777777" w:rsidR="00F947AF" w:rsidRDefault="00F947AF" w:rsidP="004A0053"/>
  <w:p w14:paraId="6337A377" w14:textId="77777777" w:rsidR="00F947AF" w:rsidRDefault="00F947AF" w:rsidP="004A0053"/>
  <w:p w14:paraId="6886F85A" w14:textId="77777777" w:rsidR="00F947AF" w:rsidRDefault="00F947AF" w:rsidP="004A0053"/>
  <w:p w14:paraId="1CF272A8" w14:textId="77777777" w:rsidR="00F947AF" w:rsidRDefault="00F947AF" w:rsidP="004A0053"/>
  <w:p w14:paraId="1C256855" w14:textId="77777777" w:rsidR="00F947AF" w:rsidRDefault="00F947AF" w:rsidP="004A0053"/>
  <w:p w14:paraId="62203B6D" w14:textId="77777777" w:rsidR="00F947AF" w:rsidRDefault="00F947AF" w:rsidP="004A005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6C20" w14:textId="4A6110C6" w:rsidR="00F947AF" w:rsidRPr="001B015F" w:rsidRDefault="00F947AF" w:rsidP="001B015F">
    <w:pPr>
      <w:pStyle w:val="PD-Footer-CoverPage"/>
      <w:rPr>
        <w:color w:val="000099"/>
        <w:u w:val="single"/>
      </w:rPr>
    </w:pPr>
    <w:r>
      <w:rPr>
        <w:rStyle w:val="Emphasis1"/>
      </w:rPr>
      <w:t xml:space="preserve">The 360 Group </w:t>
    </w:r>
    <w:r>
      <w:t xml:space="preserve">    </w:t>
    </w:r>
    <w:r w:rsidR="0056241B">
      <w:t>201 Mission Street, Suite 1400</w:t>
    </w:r>
    <w:r>
      <w:t xml:space="preserve">  San Francisco, CA 94105</w:t>
    </w:r>
    <w:r>
      <w:rPr>
        <w:rStyle w:val="Emphasis1"/>
      </w:rPr>
      <w:t xml:space="preserve">    T</w:t>
    </w:r>
    <w:r>
      <w:t xml:space="preserve"> 415-692-5243</w:t>
    </w:r>
    <w:r>
      <w:rPr>
        <w:rStyle w:val="Emphasis1"/>
      </w:rPr>
      <w:t xml:space="preserve">   F</w:t>
    </w:r>
    <w:r>
      <w:t xml:space="preserve"> 415-692-5243   </w:t>
    </w:r>
    <w:hyperlink r:id="rId1" w:history="1">
      <w:r>
        <w:rPr>
          <w:color w:val="000099"/>
          <w:u w:val="single"/>
        </w:rPr>
        <w:t>www.the360group.us</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2F1CE" w14:textId="39ED498A" w:rsidR="00D30A06" w:rsidRDefault="00F947AF" w:rsidP="004405A0">
    <w:pPr>
      <w:pStyle w:val="PD-Footer-Page2onward"/>
    </w:pPr>
    <w:r>
      <w:t>The 360 Group</w:t>
    </w:r>
    <w:r>
      <w:tab/>
    </w:r>
    <w:r>
      <w:fldChar w:fldCharType="begin"/>
    </w:r>
    <w:r>
      <w:instrText xml:space="preserve"> PAGE </w:instrText>
    </w:r>
    <w:r>
      <w:fldChar w:fldCharType="separate"/>
    </w:r>
    <w:r w:rsidR="008A1AA9">
      <w:rPr>
        <w:noProof/>
      </w:rPr>
      <w:t>4</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5A3BC" w14:textId="4D4DBA34" w:rsidR="00D30A06" w:rsidRDefault="00F947AF" w:rsidP="004405A0">
    <w:pPr>
      <w:pStyle w:val="PD-Footer-Page2onward"/>
    </w:pPr>
    <w:r>
      <w:t>The 360 Group</w:t>
    </w:r>
    <w:r>
      <w:tab/>
    </w:r>
    <w:r>
      <w:fldChar w:fldCharType="begin"/>
    </w:r>
    <w:r>
      <w:instrText xml:space="preserve"> PAGE </w:instrText>
    </w:r>
    <w:r>
      <w:fldChar w:fldCharType="separate"/>
    </w:r>
    <w:r w:rsidR="008A1AA9">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024A0" w14:textId="77777777" w:rsidR="000B68A9" w:rsidRDefault="000B68A9" w:rsidP="004A0053">
      <w:r>
        <w:separator/>
      </w:r>
    </w:p>
  </w:footnote>
  <w:footnote w:type="continuationSeparator" w:id="0">
    <w:p w14:paraId="4E48631E" w14:textId="77777777" w:rsidR="000B68A9" w:rsidRDefault="000B68A9" w:rsidP="004A0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40494" w14:textId="066818FC" w:rsidR="00F947AF" w:rsidRDefault="00B522ED">
    <w:pPr>
      <w:pStyle w:val="HeaderFooter"/>
      <w:rPr>
        <w:rFonts w:ascii="Times New Roman" w:eastAsia="Times New Roman" w:hAnsi="Times New Roman"/>
        <w:color w:val="auto"/>
        <w:sz w:val="20"/>
        <w:lang w:bidi="x-none"/>
      </w:rPr>
    </w:pPr>
    <w:r>
      <w:rPr>
        <w:noProof/>
      </w:rPr>
      <w:fldChar w:fldCharType="begin"/>
    </w:r>
    <w:r>
      <w:rPr>
        <w:noProof/>
      </w:rPr>
      <w:instrText xml:space="preserve"> MERGEFIELD Organization </w:instrText>
    </w:r>
    <w:r>
      <w:rPr>
        <w:noProof/>
      </w:rPr>
      <w:fldChar w:fldCharType="separate"/>
    </w:r>
    <w:r w:rsidR="00EE668A">
      <w:rPr>
        <w:noProof/>
      </w:rPr>
      <w:t>«Organization»</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DA23" w14:textId="74C5630B" w:rsidR="00F947AF" w:rsidRDefault="00B522ED">
    <w:pPr>
      <w:pStyle w:val="HeaderFooter"/>
      <w:rPr>
        <w:rFonts w:ascii="Times New Roman" w:eastAsia="Times New Roman" w:hAnsi="Times New Roman"/>
        <w:color w:val="auto"/>
        <w:sz w:val="20"/>
        <w:lang w:bidi="x-none"/>
      </w:rPr>
    </w:pPr>
    <w:r>
      <w:rPr>
        <w:noProof/>
      </w:rPr>
      <w:fldChar w:fldCharType="begin"/>
    </w:r>
    <w:r>
      <w:rPr>
        <w:noProof/>
      </w:rPr>
      <w:instrText xml:space="preserve"> MERGEFIELD Organization </w:instrText>
    </w:r>
    <w:r>
      <w:rPr>
        <w:noProof/>
      </w:rPr>
      <w:fldChar w:fldCharType="separate"/>
    </w:r>
    <w:r w:rsidR="00EE668A">
      <w:rPr>
        <w:noProof/>
      </w:rPr>
      <w:t>«Organization»</w:t>
    </w:r>
    <w:r>
      <w:rPr>
        <w:noProof/>
      </w:rPr>
      <w:fldChar w:fldCharType="end"/>
    </w:r>
  </w:p>
  <w:p w14:paraId="6DA918CD" w14:textId="77777777" w:rsidR="00F947AF" w:rsidRDefault="00F947AF" w:rsidP="004A0053"/>
  <w:p w14:paraId="0B295123" w14:textId="77777777" w:rsidR="00F947AF" w:rsidRDefault="00F947AF" w:rsidP="004A0053"/>
  <w:p w14:paraId="4B1A5C0B" w14:textId="77777777" w:rsidR="00F947AF" w:rsidRDefault="00F947AF" w:rsidP="004A0053"/>
  <w:p w14:paraId="4D49F1E7" w14:textId="77777777" w:rsidR="00F947AF" w:rsidRDefault="00F947AF" w:rsidP="004A0053"/>
  <w:p w14:paraId="28D217F1" w14:textId="77777777" w:rsidR="00F947AF" w:rsidRDefault="00F947AF" w:rsidP="004A0053"/>
  <w:p w14:paraId="1EED370B" w14:textId="77777777" w:rsidR="00F947AF" w:rsidRDefault="00F947AF" w:rsidP="004A0053"/>
  <w:p w14:paraId="0D656735" w14:textId="77777777" w:rsidR="00F947AF" w:rsidRDefault="00F947AF" w:rsidP="004A0053"/>
  <w:p w14:paraId="0635174D" w14:textId="77777777" w:rsidR="00F947AF" w:rsidRDefault="00F947AF" w:rsidP="004A0053"/>
  <w:p w14:paraId="3DCB9D8B" w14:textId="77777777" w:rsidR="00F947AF" w:rsidRDefault="00F947AF" w:rsidP="004A0053"/>
  <w:p w14:paraId="4767BCA8" w14:textId="77777777" w:rsidR="00F947AF" w:rsidRDefault="00F947AF" w:rsidP="004A005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7F0D8" w14:textId="77777777" w:rsidR="00F947AF" w:rsidRDefault="00F947AF" w:rsidP="00A415A8">
    <w:pPr>
      <w:pStyle w:val="HeaderFooter"/>
      <w:ind w:left="7380"/>
      <w:rPr>
        <w:rFonts w:ascii="Times New Roman" w:eastAsia="Times New Roman" w:hAnsi="Times New Roman"/>
        <w:color w:val="auto"/>
        <w:sz w:val="20"/>
        <w:lang w:bidi="x-none"/>
      </w:rPr>
    </w:pPr>
    <w:r>
      <w:br/>
    </w:r>
    <w:r>
      <w:rPr>
        <w:noProof/>
      </w:rPr>
      <w:drawing>
        <wp:inline distT="0" distB="0" distL="0" distR="0" wp14:anchorId="1ACA8FE5" wp14:editId="67FF1556">
          <wp:extent cx="1611674" cy="1060174"/>
          <wp:effectExtent l="0" t="0" r="0" b="6985"/>
          <wp:docPr id="2" name="Picture 30" descr="Description: T360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T360G2"/>
                  <pic:cNvPicPr>
                    <a:picLocks noChangeAspect="1" noChangeArrowheads="1"/>
                  </pic:cNvPicPr>
                </pic:nvPicPr>
                <pic:blipFill>
                  <a:blip r:embed="rId1">
                    <a:extLst>
                      <a:ext uri="{28A0092B-C50C-407E-A947-70E740481C1C}">
                        <a14:useLocalDpi xmlns:a14="http://schemas.microsoft.com/office/drawing/2010/main" val="0"/>
                      </a:ext>
                    </a:extLst>
                  </a:blip>
                  <a:srcRect b="188"/>
                  <a:stretch>
                    <a:fillRect/>
                  </a:stretch>
                </pic:blipFill>
                <pic:spPr bwMode="auto">
                  <a:xfrm>
                    <a:off x="0" y="0"/>
                    <a:ext cx="1611674" cy="1060174"/>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AEA17" w14:textId="6746471F" w:rsidR="00F70FC5" w:rsidRDefault="00AA2A92" w:rsidP="000463A3">
    <w:pPr>
      <w:pStyle w:val="PD-HeaderText"/>
    </w:pPr>
    <w:r>
      <w:t xml:space="preserve">Silicon Valley Community Foundation </w:t>
    </w:r>
    <w:r w:rsidR="00F64E1B">
      <w:t xml:space="preserve">Vice President, </w:t>
    </w:r>
    <w:r w:rsidR="000348B8">
      <w:t xml:space="preserve">Development </w:t>
    </w:r>
    <w:r w:rsidR="00060C61">
      <w:t>and</w:t>
    </w:r>
    <w:r w:rsidR="000348B8">
      <w:t xml:space="preserve"> </w:t>
    </w:r>
    <w:r w:rsidR="00DD72A0">
      <w:t>Donor Engagement</w:t>
    </w:r>
    <w:r w:rsidR="00F64E1B">
      <w:t xml:space="preserve"> </w:t>
    </w:r>
    <w:r w:rsidR="00F947AF">
      <w:t>P</w:t>
    </w:r>
    <w:r w:rsidR="004A05DA">
      <w:t>rofile</w:t>
    </w:r>
  </w:p>
  <w:p w14:paraId="2D81B6BF" w14:textId="77777777" w:rsidR="0046337B" w:rsidRPr="000463A3" w:rsidRDefault="0046337B" w:rsidP="000463A3">
    <w:pPr>
      <w:pStyle w:val="PD-HeaderText"/>
      <w:rPr>
        <w:rFonts w:ascii="Times New Roman" w:eastAsia="Times New Roman" w:hAnsi="Times New Roman"/>
        <w:color w:val="auto"/>
        <w:sz w:val="20"/>
        <w:lang w:bidi="x-none"/>
      </w:rPr>
    </w:pPr>
  </w:p>
  <w:p w14:paraId="64CA515E" w14:textId="77777777" w:rsidR="005B7542" w:rsidRDefault="005B7542"/>
  <w:p w14:paraId="010820CF" w14:textId="77777777" w:rsidR="00CB6D56" w:rsidRDefault="00CB6D56"/>
  <w:p w14:paraId="70051FA0" w14:textId="77777777" w:rsidR="00CB6D56" w:rsidRDefault="00CB6D5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CF50" w14:textId="3FB38ED7" w:rsidR="004D4FDC" w:rsidRPr="005A63F1" w:rsidRDefault="00AA2A92" w:rsidP="005A63F1">
    <w:pPr>
      <w:pStyle w:val="PD-HeaderText"/>
      <w:rPr>
        <w:rFonts w:ascii="Times New Roman" w:eastAsia="Times New Roman" w:hAnsi="Times New Roman"/>
        <w:color w:val="auto"/>
        <w:sz w:val="20"/>
        <w:lang w:bidi="x-none"/>
      </w:rPr>
    </w:pPr>
    <w:r>
      <w:t>Silicon Valley Community Foundation</w:t>
    </w:r>
    <w:r w:rsidR="00F66F6B">
      <w:t xml:space="preserve"> </w:t>
    </w:r>
    <w:r w:rsidR="00E82B01">
      <w:t xml:space="preserve">Vice President, </w:t>
    </w:r>
    <w:r w:rsidR="000348B8">
      <w:t xml:space="preserve">Development </w:t>
    </w:r>
    <w:r w:rsidR="00060C61">
      <w:t>and</w:t>
    </w:r>
    <w:r w:rsidR="000348B8">
      <w:t xml:space="preserve"> </w:t>
    </w:r>
    <w:r w:rsidR="00E82B01">
      <w:t>Donor Engagement</w:t>
    </w:r>
    <w:r w:rsidR="00F66F6B">
      <w:t xml:space="preserve"> </w:t>
    </w:r>
    <w:r w:rsidR="004A05DA">
      <w:t>Profile</w:t>
    </w:r>
  </w:p>
  <w:p w14:paraId="3BCC62D6" w14:textId="77777777" w:rsidR="00F70FC5" w:rsidRDefault="00F70FC5" w:rsidP="00D24CE5"/>
  <w:p w14:paraId="5F6FC159" w14:textId="77777777" w:rsidR="005B7542" w:rsidRDefault="005B7542"/>
  <w:p w14:paraId="6F84C0D4" w14:textId="77777777" w:rsidR="00C34E0F" w:rsidRDefault="00C34E0F"/>
  <w:p w14:paraId="4E25985F" w14:textId="77777777" w:rsidR="00CB6D56" w:rsidRDefault="00CB6D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421D"/>
    <w:multiLevelType w:val="multilevel"/>
    <w:tmpl w:val="109C9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872DAE"/>
    <w:multiLevelType w:val="hybridMultilevel"/>
    <w:tmpl w:val="565211D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5E60275"/>
    <w:multiLevelType w:val="hybridMultilevel"/>
    <w:tmpl w:val="F65E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A3D1C"/>
    <w:multiLevelType w:val="multilevel"/>
    <w:tmpl w:val="2C66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D556BC"/>
    <w:multiLevelType w:val="hybridMultilevel"/>
    <w:tmpl w:val="4036A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5541E8"/>
    <w:multiLevelType w:val="hybridMultilevel"/>
    <w:tmpl w:val="A2DC715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6D64647E"/>
    <w:multiLevelType w:val="hybridMultilevel"/>
    <w:tmpl w:val="216A2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7F7FBD"/>
    <w:multiLevelType w:val="hybridMultilevel"/>
    <w:tmpl w:val="DE46C5C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755762DC"/>
    <w:multiLevelType w:val="hybridMultilevel"/>
    <w:tmpl w:val="C92C4D26"/>
    <w:lvl w:ilvl="0" w:tplc="D3982DA2">
      <w:start w:val="1"/>
      <w:numFmt w:val="bullet"/>
      <w:lvlText w:val=""/>
      <w:lvlJc w:val="left"/>
      <w:pPr>
        <w:ind w:left="21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9456299">
    <w:abstractNumId w:val="4"/>
  </w:num>
  <w:num w:numId="2" w16cid:durableId="171335518">
    <w:abstractNumId w:val="8"/>
  </w:num>
  <w:num w:numId="3" w16cid:durableId="2143420882">
    <w:abstractNumId w:val="7"/>
  </w:num>
  <w:num w:numId="4" w16cid:durableId="433942799">
    <w:abstractNumId w:val="6"/>
  </w:num>
  <w:num w:numId="5" w16cid:durableId="501120789">
    <w:abstractNumId w:val="2"/>
  </w:num>
  <w:num w:numId="6" w16cid:durableId="1807158489">
    <w:abstractNumId w:val="3"/>
  </w:num>
  <w:num w:numId="7" w16cid:durableId="23285362">
    <w:abstractNumId w:val="0"/>
  </w:num>
  <w:num w:numId="8" w16cid:durableId="2107531212">
    <w:abstractNumId w:val="1"/>
  </w:num>
  <w:num w:numId="9" w16cid:durableId="25776339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222"/>
    <w:rsid w:val="00003475"/>
    <w:rsid w:val="00004DD7"/>
    <w:rsid w:val="0000682B"/>
    <w:rsid w:val="00007B92"/>
    <w:rsid w:val="0001183F"/>
    <w:rsid w:val="00013DB1"/>
    <w:rsid w:val="000144B4"/>
    <w:rsid w:val="00014AFD"/>
    <w:rsid w:val="00015618"/>
    <w:rsid w:val="00015973"/>
    <w:rsid w:val="00017540"/>
    <w:rsid w:val="000212BF"/>
    <w:rsid w:val="00022A36"/>
    <w:rsid w:val="0002341C"/>
    <w:rsid w:val="000269C3"/>
    <w:rsid w:val="000309B4"/>
    <w:rsid w:val="0003154B"/>
    <w:rsid w:val="0003171F"/>
    <w:rsid w:val="00032040"/>
    <w:rsid w:val="000323C8"/>
    <w:rsid w:val="000324B3"/>
    <w:rsid w:val="000348B8"/>
    <w:rsid w:val="00034969"/>
    <w:rsid w:val="00034F6B"/>
    <w:rsid w:val="00036AFC"/>
    <w:rsid w:val="00041C93"/>
    <w:rsid w:val="00041F6A"/>
    <w:rsid w:val="00042094"/>
    <w:rsid w:val="00043032"/>
    <w:rsid w:val="00043A0B"/>
    <w:rsid w:val="000459B9"/>
    <w:rsid w:val="000463A3"/>
    <w:rsid w:val="00046A83"/>
    <w:rsid w:val="0004725E"/>
    <w:rsid w:val="00047291"/>
    <w:rsid w:val="0004730B"/>
    <w:rsid w:val="00047428"/>
    <w:rsid w:val="00050F81"/>
    <w:rsid w:val="00052117"/>
    <w:rsid w:val="00052BEE"/>
    <w:rsid w:val="00054726"/>
    <w:rsid w:val="00060264"/>
    <w:rsid w:val="00060C61"/>
    <w:rsid w:val="000617AC"/>
    <w:rsid w:val="0006461C"/>
    <w:rsid w:val="00066A78"/>
    <w:rsid w:val="000701B1"/>
    <w:rsid w:val="00072FE8"/>
    <w:rsid w:val="00075DAB"/>
    <w:rsid w:val="00076CEB"/>
    <w:rsid w:val="00077CED"/>
    <w:rsid w:val="00083B72"/>
    <w:rsid w:val="000878AC"/>
    <w:rsid w:val="00087E67"/>
    <w:rsid w:val="0009000A"/>
    <w:rsid w:val="00094C05"/>
    <w:rsid w:val="000958BA"/>
    <w:rsid w:val="00096202"/>
    <w:rsid w:val="000A04C3"/>
    <w:rsid w:val="000A0D17"/>
    <w:rsid w:val="000A17AD"/>
    <w:rsid w:val="000A31EA"/>
    <w:rsid w:val="000A45C1"/>
    <w:rsid w:val="000A4F54"/>
    <w:rsid w:val="000A570E"/>
    <w:rsid w:val="000A6FAE"/>
    <w:rsid w:val="000A7756"/>
    <w:rsid w:val="000B11A2"/>
    <w:rsid w:val="000B3617"/>
    <w:rsid w:val="000B4D0E"/>
    <w:rsid w:val="000B68A9"/>
    <w:rsid w:val="000B7DFE"/>
    <w:rsid w:val="000C3677"/>
    <w:rsid w:val="000C4021"/>
    <w:rsid w:val="000C50D1"/>
    <w:rsid w:val="000C591A"/>
    <w:rsid w:val="000C67B1"/>
    <w:rsid w:val="000D37CF"/>
    <w:rsid w:val="000E4E32"/>
    <w:rsid w:val="000E4F53"/>
    <w:rsid w:val="000E5296"/>
    <w:rsid w:val="000E5DA0"/>
    <w:rsid w:val="000E6318"/>
    <w:rsid w:val="000E7EE9"/>
    <w:rsid w:val="000E7F34"/>
    <w:rsid w:val="000F1058"/>
    <w:rsid w:val="000F2974"/>
    <w:rsid w:val="000F5443"/>
    <w:rsid w:val="000F5A29"/>
    <w:rsid w:val="000F635C"/>
    <w:rsid w:val="000F77B7"/>
    <w:rsid w:val="001025FF"/>
    <w:rsid w:val="00103BC4"/>
    <w:rsid w:val="00106A89"/>
    <w:rsid w:val="00106B6A"/>
    <w:rsid w:val="00106D6D"/>
    <w:rsid w:val="00107CAE"/>
    <w:rsid w:val="001167F4"/>
    <w:rsid w:val="00120480"/>
    <w:rsid w:val="00127157"/>
    <w:rsid w:val="00127E1E"/>
    <w:rsid w:val="00133D2B"/>
    <w:rsid w:val="0013459A"/>
    <w:rsid w:val="00136709"/>
    <w:rsid w:val="00136728"/>
    <w:rsid w:val="001378F5"/>
    <w:rsid w:val="00142864"/>
    <w:rsid w:val="00143D41"/>
    <w:rsid w:val="00144B63"/>
    <w:rsid w:val="00144DB0"/>
    <w:rsid w:val="00145032"/>
    <w:rsid w:val="0014557F"/>
    <w:rsid w:val="001466D0"/>
    <w:rsid w:val="00146CA4"/>
    <w:rsid w:val="00151F0E"/>
    <w:rsid w:val="00152DDB"/>
    <w:rsid w:val="001533A9"/>
    <w:rsid w:val="00154189"/>
    <w:rsid w:val="00156A73"/>
    <w:rsid w:val="0015734F"/>
    <w:rsid w:val="00157E3B"/>
    <w:rsid w:val="001626C4"/>
    <w:rsid w:val="00163C97"/>
    <w:rsid w:val="00164672"/>
    <w:rsid w:val="001647F4"/>
    <w:rsid w:val="00165ADD"/>
    <w:rsid w:val="00165FC0"/>
    <w:rsid w:val="00166DF7"/>
    <w:rsid w:val="00170865"/>
    <w:rsid w:val="00173806"/>
    <w:rsid w:val="001747A7"/>
    <w:rsid w:val="001770D9"/>
    <w:rsid w:val="0018402B"/>
    <w:rsid w:val="00184876"/>
    <w:rsid w:val="00184F82"/>
    <w:rsid w:val="00186445"/>
    <w:rsid w:val="001874D5"/>
    <w:rsid w:val="00190068"/>
    <w:rsid w:val="001910C7"/>
    <w:rsid w:val="0019401A"/>
    <w:rsid w:val="00195ABE"/>
    <w:rsid w:val="00196114"/>
    <w:rsid w:val="0019735D"/>
    <w:rsid w:val="001A26FE"/>
    <w:rsid w:val="001A4B81"/>
    <w:rsid w:val="001A5949"/>
    <w:rsid w:val="001B015F"/>
    <w:rsid w:val="001B180E"/>
    <w:rsid w:val="001B2C4B"/>
    <w:rsid w:val="001B58AC"/>
    <w:rsid w:val="001B58C4"/>
    <w:rsid w:val="001B675F"/>
    <w:rsid w:val="001B6FD5"/>
    <w:rsid w:val="001B713C"/>
    <w:rsid w:val="001B74CC"/>
    <w:rsid w:val="001C1BD0"/>
    <w:rsid w:val="001C2497"/>
    <w:rsid w:val="001C25C9"/>
    <w:rsid w:val="001C3596"/>
    <w:rsid w:val="001C35A1"/>
    <w:rsid w:val="001C3960"/>
    <w:rsid w:val="001C48D6"/>
    <w:rsid w:val="001D0861"/>
    <w:rsid w:val="001D2FFC"/>
    <w:rsid w:val="001D46F2"/>
    <w:rsid w:val="001D47AF"/>
    <w:rsid w:val="001D6F7D"/>
    <w:rsid w:val="001D7E69"/>
    <w:rsid w:val="001E1374"/>
    <w:rsid w:val="001E1872"/>
    <w:rsid w:val="001E456F"/>
    <w:rsid w:val="001E6934"/>
    <w:rsid w:val="001F708B"/>
    <w:rsid w:val="00201335"/>
    <w:rsid w:val="002014E8"/>
    <w:rsid w:val="00201E73"/>
    <w:rsid w:val="002024A0"/>
    <w:rsid w:val="0020363B"/>
    <w:rsid w:val="00203F73"/>
    <w:rsid w:val="00204751"/>
    <w:rsid w:val="00204E9F"/>
    <w:rsid w:val="00205550"/>
    <w:rsid w:val="0020769D"/>
    <w:rsid w:val="002108EC"/>
    <w:rsid w:val="00213A5C"/>
    <w:rsid w:val="00213F7E"/>
    <w:rsid w:val="00215101"/>
    <w:rsid w:val="002154D4"/>
    <w:rsid w:val="002277AB"/>
    <w:rsid w:val="00230065"/>
    <w:rsid w:val="00231B1B"/>
    <w:rsid w:val="00233B42"/>
    <w:rsid w:val="002343EB"/>
    <w:rsid w:val="00237743"/>
    <w:rsid w:val="002410E8"/>
    <w:rsid w:val="002455C5"/>
    <w:rsid w:val="00250E22"/>
    <w:rsid w:val="002559B4"/>
    <w:rsid w:val="00255D22"/>
    <w:rsid w:val="00255DA0"/>
    <w:rsid w:val="002633AA"/>
    <w:rsid w:val="0026651F"/>
    <w:rsid w:val="00266D92"/>
    <w:rsid w:val="002672AD"/>
    <w:rsid w:val="00267D0D"/>
    <w:rsid w:val="00270E2D"/>
    <w:rsid w:val="00271A55"/>
    <w:rsid w:val="00272D22"/>
    <w:rsid w:val="0027505B"/>
    <w:rsid w:val="00275078"/>
    <w:rsid w:val="00284EA8"/>
    <w:rsid w:val="00284F9A"/>
    <w:rsid w:val="002853F1"/>
    <w:rsid w:val="002866A7"/>
    <w:rsid w:val="00287E5D"/>
    <w:rsid w:val="0029062C"/>
    <w:rsid w:val="00295B26"/>
    <w:rsid w:val="002969F4"/>
    <w:rsid w:val="002A1B15"/>
    <w:rsid w:val="002A2D8C"/>
    <w:rsid w:val="002A2DB1"/>
    <w:rsid w:val="002A4E1C"/>
    <w:rsid w:val="002A5380"/>
    <w:rsid w:val="002B21BD"/>
    <w:rsid w:val="002B2964"/>
    <w:rsid w:val="002B3F81"/>
    <w:rsid w:val="002B4A0B"/>
    <w:rsid w:val="002B547F"/>
    <w:rsid w:val="002B57B3"/>
    <w:rsid w:val="002B5850"/>
    <w:rsid w:val="002B5ABE"/>
    <w:rsid w:val="002B694D"/>
    <w:rsid w:val="002C3982"/>
    <w:rsid w:val="002C4C8C"/>
    <w:rsid w:val="002C5769"/>
    <w:rsid w:val="002D0283"/>
    <w:rsid w:val="002D1B1D"/>
    <w:rsid w:val="002D50DC"/>
    <w:rsid w:val="002D5841"/>
    <w:rsid w:val="002E018E"/>
    <w:rsid w:val="002E0B61"/>
    <w:rsid w:val="002E35F6"/>
    <w:rsid w:val="002E39AA"/>
    <w:rsid w:val="002E4EC5"/>
    <w:rsid w:val="002E50EA"/>
    <w:rsid w:val="002E7B7C"/>
    <w:rsid w:val="002F241F"/>
    <w:rsid w:val="002F4B95"/>
    <w:rsid w:val="002F6AA2"/>
    <w:rsid w:val="002F7F36"/>
    <w:rsid w:val="00301866"/>
    <w:rsid w:val="00302439"/>
    <w:rsid w:val="003028A9"/>
    <w:rsid w:val="003032BB"/>
    <w:rsid w:val="0030430B"/>
    <w:rsid w:val="003049C6"/>
    <w:rsid w:val="00305366"/>
    <w:rsid w:val="0030611E"/>
    <w:rsid w:val="00310347"/>
    <w:rsid w:val="0031111D"/>
    <w:rsid w:val="0031176F"/>
    <w:rsid w:val="003144BD"/>
    <w:rsid w:val="0031684D"/>
    <w:rsid w:val="00316875"/>
    <w:rsid w:val="00316D80"/>
    <w:rsid w:val="003218BC"/>
    <w:rsid w:val="00321A81"/>
    <w:rsid w:val="00321CE6"/>
    <w:rsid w:val="00323BE4"/>
    <w:rsid w:val="00324EB7"/>
    <w:rsid w:val="00330EA5"/>
    <w:rsid w:val="00334FF3"/>
    <w:rsid w:val="00335F3D"/>
    <w:rsid w:val="00336915"/>
    <w:rsid w:val="003400F5"/>
    <w:rsid w:val="003404FA"/>
    <w:rsid w:val="00340B3B"/>
    <w:rsid w:val="00340C1C"/>
    <w:rsid w:val="00343530"/>
    <w:rsid w:val="00344467"/>
    <w:rsid w:val="0034796C"/>
    <w:rsid w:val="00350692"/>
    <w:rsid w:val="00352E43"/>
    <w:rsid w:val="00354C50"/>
    <w:rsid w:val="00357F8A"/>
    <w:rsid w:val="003620E7"/>
    <w:rsid w:val="00364B21"/>
    <w:rsid w:val="00365F97"/>
    <w:rsid w:val="00371721"/>
    <w:rsid w:val="00373CC3"/>
    <w:rsid w:val="00375D9A"/>
    <w:rsid w:val="0037656F"/>
    <w:rsid w:val="00376984"/>
    <w:rsid w:val="00377807"/>
    <w:rsid w:val="00377F13"/>
    <w:rsid w:val="003817B1"/>
    <w:rsid w:val="00381D65"/>
    <w:rsid w:val="0039056D"/>
    <w:rsid w:val="003965CB"/>
    <w:rsid w:val="003A0E32"/>
    <w:rsid w:val="003A4589"/>
    <w:rsid w:val="003A72B3"/>
    <w:rsid w:val="003A7AEE"/>
    <w:rsid w:val="003B0BAC"/>
    <w:rsid w:val="003B597B"/>
    <w:rsid w:val="003B6721"/>
    <w:rsid w:val="003B6981"/>
    <w:rsid w:val="003C0CC1"/>
    <w:rsid w:val="003C1072"/>
    <w:rsid w:val="003C1738"/>
    <w:rsid w:val="003C3B28"/>
    <w:rsid w:val="003C5D17"/>
    <w:rsid w:val="003C6893"/>
    <w:rsid w:val="003D1471"/>
    <w:rsid w:val="003D3076"/>
    <w:rsid w:val="003D3662"/>
    <w:rsid w:val="003D79F1"/>
    <w:rsid w:val="003E0A62"/>
    <w:rsid w:val="003E19DF"/>
    <w:rsid w:val="003E1AB6"/>
    <w:rsid w:val="003E424F"/>
    <w:rsid w:val="003E44EB"/>
    <w:rsid w:val="003E5CD0"/>
    <w:rsid w:val="003E666F"/>
    <w:rsid w:val="003E6CB7"/>
    <w:rsid w:val="003F0400"/>
    <w:rsid w:val="003F5511"/>
    <w:rsid w:val="004019C8"/>
    <w:rsid w:val="0040420C"/>
    <w:rsid w:val="00407E28"/>
    <w:rsid w:val="00413977"/>
    <w:rsid w:val="00415542"/>
    <w:rsid w:val="004161BF"/>
    <w:rsid w:val="004207CE"/>
    <w:rsid w:val="00422D1A"/>
    <w:rsid w:val="004257F6"/>
    <w:rsid w:val="00430F85"/>
    <w:rsid w:val="00434282"/>
    <w:rsid w:val="00435757"/>
    <w:rsid w:val="004358F0"/>
    <w:rsid w:val="0043630C"/>
    <w:rsid w:val="004374D0"/>
    <w:rsid w:val="0043797C"/>
    <w:rsid w:val="00437B9E"/>
    <w:rsid w:val="004405A0"/>
    <w:rsid w:val="004408CC"/>
    <w:rsid w:val="00445BCD"/>
    <w:rsid w:val="0044638A"/>
    <w:rsid w:val="0045595E"/>
    <w:rsid w:val="00457F0A"/>
    <w:rsid w:val="00460D6C"/>
    <w:rsid w:val="0046319C"/>
    <w:rsid w:val="0046337B"/>
    <w:rsid w:val="004678B7"/>
    <w:rsid w:val="00470892"/>
    <w:rsid w:val="00471D47"/>
    <w:rsid w:val="00473266"/>
    <w:rsid w:val="00475BAD"/>
    <w:rsid w:val="004766DD"/>
    <w:rsid w:val="004776F1"/>
    <w:rsid w:val="004803FD"/>
    <w:rsid w:val="004806CC"/>
    <w:rsid w:val="004836DA"/>
    <w:rsid w:val="00483830"/>
    <w:rsid w:val="00484407"/>
    <w:rsid w:val="00486077"/>
    <w:rsid w:val="00486A27"/>
    <w:rsid w:val="0049169D"/>
    <w:rsid w:val="00495316"/>
    <w:rsid w:val="004963B5"/>
    <w:rsid w:val="00496FC7"/>
    <w:rsid w:val="004A0053"/>
    <w:rsid w:val="004A05DA"/>
    <w:rsid w:val="004A1B99"/>
    <w:rsid w:val="004A1DE0"/>
    <w:rsid w:val="004A2C28"/>
    <w:rsid w:val="004A32A6"/>
    <w:rsid w:val="004A48CA"/>
    <w:rsid w:val="004A5544"/>
    <w:rsid w:val="004A7366"/>
    <w:rsid w:val="004A73A8"/>
    <w:rsid w:val="004B23A1"/>
    <w:rsid w:val="004B375C"/>
    <w:rsid w:val="004B60E6"/>
    <w:rsid w:val="004B705E"/>
    <w:rsid w:val="004C32C8"/>
    <w:rsid w:val="004C3A71"/>
    <w:rsid w:val="004C3BF2"/>
    <w:rsid w:val="004C64E1"/>
    <w:rsid w:val="004C6723"/>
    <w:rsid w:val="004D1F81"/>
    <w:rsid w:val="004D2DBD"/>
    <w:rsid w:val="004D4FDC"/>
    <w:rsid w:val="004D6C99"/>
    <w:rsid w:val="004E113A"/>
    <w:rsid w:val="004E2064"/>
    <w:rsid w:val="004E3D2E"/>
    <w:rsid w:val="004E5278"/>
    <w:rsid w:val="004E6057"/>
    <w:rsid w:val="004E6550"/>
    <w:rsid w:val="004E7838"/>
    <w:rsid w:val="004F1DC7"/>
    <w:rsid w:val="004F2BA9"/>
    <w:rsid w:val="004F6565"/>
    <w:rsid w:val="00503E26"/>
    <w:rsid w:val="005106CE"/>
    <w:rsid w:val="00511359"/>
    <w:rsid w:val="00512E5D"/>
    <w:rsid w:val="00513927"/>
    <w:rsid w:val="005205E2"/>
    <w:rsid w:val="00520D4A"/>
    <w:rsid w:val="00523C20"/>
    <w:rsid w:val="0052706D"/>
    <w:rsid w:val="0053087D"/>
    <w:rsid w:val="00532606"/>
    <w:rsid w:val="00533652"/>
    <w:rsid w:val="00534438"/>
    <w:rsid w:val="00540142"/>
    <w:rsid w:val="00540916"/>
    <w:rsid w:val="00540A9F"/>
    <w:rsid w:val="00541020"/>
    <w:rsid w:val="00542EA8"/>
    <w:rsid w:val="00542EBA"/>
    <w:rsid w:val="00544883"/>
    <w:rsid w:val="005455A0"/>
    <w:rsid w:val="0055453B"/>
    <w:rsid w:val="00554F47"/>
    <w:rsid w:val="00555E21"/>
    <w:rsid w:val="005562D7"/>
    <w:rsid w:val="00556771"/>
    <w:rsid w:val="005573F3"/>
    <w:rsid w:val="005605E7"/>
    <w:rsid w:val="00560779"/>
    <w:rsid w:val="0056241B"/>
    <w:rsid w:val="00563814"/>
    <w:rsid w:val="00564324"/>
    <w:rsid w:val="00564580"/>
    <w:rsid w:val="005656A0"/>
    <w:rsid w:val="005664D4"/>
    <w:rsid w:val="005714CA"/>
    <w:rsid w:val="005737FE"/>
    <w:rsid w:val="0057425B"/>
    <w:rsid w:val="005760DD"/>
    <w:rsid w:val="00577534"/>
    <w:rsid w:val="00581493"/>
    <w:rsid w:val="00581555"/>
    <w:rsid w:val="0058272C"/>
    <w:rsid w:val="00582804"/>
    <w:rsid w:val="00582F7E"/>
    <w:rsid w:val="00584040"/>
    <w:rsid w:val="00584422"/>
    <w:rsid w:val="005931A2"/>
    <w:rsid w:val="00595857"/>
    <w:rsid w:val="0059771B"/>
    <w:rsid w:val="005A1188"/>
    <w:rsid w:val="005A14A1"/>
    <w:rsid w:val="005A1BD4"/>
    <w:rsid w:val="005A393C"/>
    <w:rsid w:val="005A63F1"/>
    <w:rsid w:val="005B2993"/>
    <w:rsid w:val="005B7542"/>
    <w:rsid w:val="005B7724"/>
    <w:rsid w:val="005C1268"/>
    <w:rsid w:val="005C7329"/>
    <w:rsid w:val="005D193D"/>
    <w:rsid w:val="005D3379"/>
    <w:rsid w:val="005D4248"/>
    <w:rsid w:val="005D7DDA"/>
    <w:rsid w:val="005E0B3F"/>
    <w:rsid w:val="005E6279"/>
    <w:rsid w:val="005E68C2"/>
    <w:rsid w:val="005E7EB3"/>
    <w:rsid w:val="005F0FCC"/>
    <w:rsid w:val="005F48A4"/>
    <w:rsid w:val="005F51A7"/>
    <w:rsid w:val="005F5262"/>
    <w:rsid w:val="005F7797"/>
    <w:rsid w:val="005F7F08"/>
    <w:rsid w:val="00600948"/>
    <w:rsid w:val="006031F4"/>
    <w:rsid w:val="00604E00"/>
    <w:rsid w:val="00605C55"/>
    <w:rsid w:val="00606302"/>
    <w:rsid w:val="00606A93"/>
    <w:rsid w:val="0061157D"/>
    <w:rsid w:val="00613C37"/>
    <w:rsid w:val="00615A75"/>
    <w:rsid w:val="006170E8"/>
    <w:rsid w:val="0061720C"/>
    <w:rsid w:val="00617DD7"/>
    <w:rsid w:val="00620663"/>
    <w:rsid w:val="006215FC"/>
    <w:rsid w:val="00622118"/>
    <w:rsid w:val="00624096"/>
    <w:rsid w:val="0062584D"/>
    <w:rsid w:val="00627E62"/>
    <w:rsid w:val="006311C7"/>
    <w:rsid w:val="006357C8"/>
    <w:rsid w:val="0063685C"/>
    <w:rsid w:val="00636E63"/>
    <w:rsid w:val="0063737E"/>
    <w:rsid w:val="006401C7"/>
    <w:rsid w:val="00640F6E"/>
    <w:rsid w:val="0064573F"/>
    <w:rsid w:val="00645EB2"/>
    <w:rsid w:val="0065343D"/>
    <w:rsid w:val="006558C8"/>
    <w:rsid w:val="00656D59"/>
    <w:rsid w:val="0066017A"/>
    <w:rsid w:val="006629B6"/>
    <w:rsid w:val="0066390A"/>
    <w:rsid w:val="00663CF2"/>
    <w:rsid w:val="00664043"/>
    <w:rsid w:val="006670A2"/>
    <w:rsid w:val="00676AAE"/>
    <w:rsid w:val="0068167A"/>
    <w:rsid w:val="006816F5"/>
    <w:rsid w:val="00682507"/>
    <w:rsid w:val="00683321"/>
    <w:rsid w:val="0068384A"/>
    <w:rsid w:val="00684227"/>
    <w:rsid w:val="006857F4"/>
    <w:rsid w:val="00685E22"/>
    <w:rsid w:val="006900DE"/>
    <w:rsid w:val="0069203B"/>
    <w:rsid w:val="0069397A"/>
    <w:rsid w:val="00693AD3"/>
    <w:rsid w:val="00694A70"/>
    <w:rsid w:val="00697147"/>
    <w:rsid w:val="00697B6F"/>
    <w:rsid w:val="006A03AD"/>
    <w:rsid w:val="006A4E80"/>
    <w:rsid w:val="006A58CF"/>
    <w:rsid w:val="006B5BD5"/>
    <w:rsid w:val="006B72C0"/>
    <w:rsid w:val="006B7E0E"/>
    <w:rsid w:val="006C0272"/>
    <w:rsid w:val="006C6F3B"/>
    <w:rsid w:val="006C77D9"/>
    <w:rsid w:val="006D2E91"/>
    <w:rsid w:val="006D3334"/>
    <w:rsid w:val="006D566A"/>
    <w:rsid w:val="006D586A"/>
    <w:rsid w:val="006D6E16"/>
    <w:rsid w:val="006E0288"/>
    <w:rsid w:val="006E49C4"/>
    <w:rsid w:val="006E4EE6"/>
    <w:rsid w:val="006E6E13"/>
    <w:rsid w:val="006E7EE8"/>
    <w:rsid w:val="006F07A6"/>
    <w:rsid w:val="006F244A"/>
    <w:rsid w:val="006F2588"/>
    <w:rsid w:val="006F79A7"/>
    <w:rsid w:val="00702E9C"/>
    <w:rsid w:val="00703404"/>
    <w:rsid w:val="00704F40"/>
    <w:rsid w:val="0070634E"/>
    <w:rsid w:val="00707B50"/>
    <w:rsid w:val="00711646"/>
    <w:rsid w:val="007120E9"/>
    <w:rsid w:val="00712611"/>
    <w:rsid w:val="00712C1F"/>
    <w:rsid w:val="00713442"/>
    <w:rsid w:val="00713A55"/>
    <w:rsid w:val="00716391"/>
    <w:rsid w:val="007210B2"/>
    <w:rsid w:val="007229F1"/>
    <w:rsid w:val="00722F18"/>
    <w:rsid w:val="00723B2B"/>
    <w:rsid w:val="00723EA1"/>
    <w:rsid w:val="00724A51"/>
    <w:rsid w:val="00724BC3"/>
    <w:rsid w:val="00725411"/>
    <w:rsid w:val="00725CBD"/>
    <w:rsid w:val="00731DEC"/>
    <w:rsid w:val="00733A9A"/>
    <w:rsid w:val="007371EC"/>
    <w:rsid w:val="0074323B"/>
    <w:rsid w:val="00743B7D"/>
    <w:rsid w:val="007461FE"/>
    <w:rsid w:val="00746D7B"/>
    <w:rsid w:val="0074714E"/>
    <w:rsid w:val="00750592"/>
    <w:rsid w:val="007553BD"/>
    <w:rsid w:val="007615F1"/>
    <w:rsid w:val="00764011"/>
    <w:rsid w:val="007649A3"/>
    <w:rsid w:val="00764C6F"/>
    <w:rsid w:val="00767217"/>
    <w:rsid w:val="00772491"/>
    <w:rsid w:val="00773E99"/>
    <w:rsid w:val="00774D09"/>
    <w:rsid w:val="0078000E"/>
    <w:rsid w:val="00780A47"/>
    <w:rsid w:val="00784125"/>
    <w:rsid w:val="0078438B"/>
    <w:rsid w:val="007848B9"/>
    <w:rsid w:val="00786C31"/>
    <w:rsid w:val="007871CE"/>
    <w:rsid w:val="007949FD"/>
    <w:rsid w:val="007973CB"/>
    <w:rsid w:val="007A2BB0"/>
    <w:rsid w:val="007A3F56"/>
    <w:rsid w:val="007A46D4"/>
    <w:rsid w:val="007A7191"/>
    <w:rsid w:val="007B2AE9"/>
    <w:rsid w:val="007B31EF"/>
    <w:rsid w:val="007B3ED0"/>
    <w:rsid w:val="007B414B"/>
    <w:rsid w:val="007B4B28"/>
    <w:rsid w:val="007B578A"/>
    <w:rsid w:val="007B5C01"/>
    <w:rsid w:val="007B66A5"/>
    <w:rsid w:val="007B673C"/>
    <w:rsid w:val="007C7554"/>
    <w:rsid w:val="007D1797"/>
    <w:rsid w:val="007D34E7"/>
    <w:rsid w:val="007D4326"/>
    <w:rsid w:val="007D5560"/>
    <w:rsid w:val="007D5BB6"/>
    <w:rsid w:val="007E511B"/>
    <w:rsid w:val="007E598C"/>
    <w:rsid w:val="007E6233"/>
    <w:rsid w:val="007E6D5D"/>
    <w:rsid w:val="007E7A22"/>
    <w:rsid w:val="007F027D"/>
    <w:rsid w:val="007F02D6"/>
    <w:rsid w:val="007F0F53"/>
    <w:rsid w:val="007F49E6"/>
    <w:rsid w:val="007F727A"/>
    <w:rsid w:val="007F769B"/>
    <w:rsid w:val="007F7DD2"/>
    <w:rsid w:val="00802A8C"/>
    <w:rsid w:val="00802D98"/>
    <w:rsid w:val="008051CF"/>
    <w:rsid w:val="00807915"/>
    <w:rsid w:val="00813C11"/>
    <w:rsid w:val="008228C3"/>
    <w:rsid w:val="00822AE5"/>
    <w:rsid w:val="00824E4A"/>
    <w:rsid w:val="008254DD"/>
    <w:rsid w:val="008264F0"/>
    <w:rsid w:val="008337E3"/>
    <w:rsid w:val="008379DD"/>
    <w:rsid w:val="008407D7"/>
    <w:rsid w:val="00841AB3"/>
    <w:rsid w:val="00845A13"/>
    <w:rsid w:val="0084672E"/>
    <w:rsid w:val="008475DA"/>
    <w:rsid w:val="00851DA3"/>
    <w:rsid w:val="00851E33"/>
    <w:rsid w:val="00852923"/>
    <w:rsid w:val="008530F4"/>
    <w:rsid w:val="008560DB"/>
    <w:rsid w:val="008564F9"/>
    <w:rsid w:val="00857C77"/>
    <w:rsid w:val="008610ED"/>
    <w:rsid w:val="00861B8C"/>
    <w:rsid w:val="00867A5F"/>
    <w:rsid w:val="00867D95"/>
    <w:rsid w:val="0087229B"/>
    <w:rsid w:val="00873126"/>
    <w:rsid w:val="0087377A"/>
    <w:rsid w:val="008767C2"/>
    <w:rsid w:val="00880FCA"/>
    <w:rsid w:val="00887938"/>
    <w:rsid w:val="008917B7"/>
    <w:rsid w:val="00891979"/>
    <w:rsid w:val="00894A3A"/>
    <w:rsid w:val="0089647E"/>
    <w:rsid w:val="00897A57"/>
    <w:rsid w:val="008A1AA9"/>
    <w:rsid w:val="008A48A3"/>
    <w:rsid w:val="008A4F50"/>
    <w:rsid w:val="008A523B"/>
    <w:rsid w:val="008A530E"/>
    <w:rsid w:val="008A5FF7"/>
    <w:rsid w:val="008B1B08"/>
    <w:rsid w:val="008B2833"/>
    <w:rsid w:val="008B59E2"/>
    <w:rsid w:val="008B73AA"/>
    <w:rsid w:val="008C5D2B"/>
    <w:rsid w:val="008C69A8"/>
    <w:rsid w:val="008D2AA8"/>
    <w:rsid w:val="008D32AA"/>
    <w:rsid w:val="008D671F"/>
    <w:rsid w:val="008E01C9"/>
    <w:rsid w:val="008E3230"/>
    <w:rsid w:val="008E62F8"/>
    <w:rsid w:val="008F094E"/>
    <w:rsid w:val="008F6073"/>
    <w:rsid w:val="008F737E"/>
    <w:rsid w:val="00901B2D"/>
    <w:rsid w:val="00902CFB"/>
    <w:rsid w:val="00902E52"/>
    <w:rsid w:val="00904424"/>
    <w:rsid w:val="0090528B"/>
    <w:rsid w:val="0090595D"/>
    <w:rsid w:val="00905F50"/>
    <w:rsid w:val="009143A4"/>
    <w:rsid w:val="009158D0"/>
    <w:rsid w:val="00921735"/>
    <w:rsid w:val="009222AE"/>
    <w:rsid w:val="009261CF"/>
    <w:rsid w:val="00926737"/>
    <w:rsid w:val="00926F92"/>
    <w:rsid w:val="00930833"/>
    <w:rsid w:val="00934EE9"/>
    <w:rsid w:val="00937A41"/>
    <w:rsid w:val="0094158F"/>
    <w:rsid w:val="0094224A"/>
    <w:rsid w:val="00942E6E"/>
    <w:rsid w:val="009446CF"/>
    <w:rsid w:val="00945BF9"/>
    <w:rsid w:val="00954D67"/>
    <w:rsid w:val="0095776B"/>
    <w:rsid w:val="00960E9B"/>
    <w:rsid w:val="00963F12"/>
    <w:rsid w:val="00964DCF"/>
    <w:rsid w:val="00964EDE"/>
    <w:rsid w:val="00966023"/>
    <w:rsid w:val="009671F2"/>
    <w:rsid w:val="00967401"/>
    <w:rsid w:val="009676FF"/>
    <w:rsid w:val="00971818"/>
    <w:rsid w:val="0097750F"/>
    <w:rsid w:val="0098098B"/>
    <w:rsid w:val="00980D78"/>
    <w:rsid w:val="009831FC"/>
    <w:rsid w:val="00984BFD"/>
    <w:rsid w:val="00984FBE"/>
    <w:rsid w:val="00985989"/>
    <w:rsid w:val="0099355B"/>
    <w:rsid w:val="0099439E"/>
    <w:rsid w:val="009A0252"/>
    <w:rsid w:val="009A0A91"/>
    <w:rsid w:val="009A3699"/>
    <w:rsid w:val="009A46A9"/>
    <w:rsid w:val="009A7A68"/>
    <w:rsid w:val="009B0B57"/>
    <w:rsid w:val="009B2D34"/>
    <w:rsid w:val="009C0E0A"/>
    <w:rsid w:val="009C3537"/>
    <w:rsid w:val="009C4127"/>
    <w:rsid w:val="009C57A2"/>
    <w:rsid w:val="009C57E5"/>
    <w:rsid w:val="009D15EC"/>
    <w:rsid w:val="009D1ABA"/>
    <w:rsid w:val="009D2532"/>
    <w:rsid w:val="009D31B7"/>
    <w:rsid w:val="009D378A"/>
    <w:rsid w:val="009D63F9"/>
    <w:rsid w:val="009E19A5"/>
    <w:rsid w:val="009E3972"/>
    <w:rsid w:val="009E5A9C"/>
    <w:rsid w:val="009E60AD"/>
    <w:rsid w:val="009E6165"/>
    <w:rsid w:val="009E7938"/>
    <w:rsid w:val="009F5C86"/>
    <w:rsid w:val="009F62F7"/>
    <w:rsid w:val="00A01FFE"/>
    <w:rsid w:val="00A0263C"/>
    <w:rsid w:val="00A03F47"/>
    <w:rsid w:val="00A04B29"/>
    <w:rsid w:val="00A05D5C"/>
    <w:rsid w:val="00A1290A"/>
    <w:rsid w:val="00A13C00"/>
    <w:rsid w:val="00A153A7"/>
    <w:rsid w:val="00A158A7"/>
    <w:rsid w:val="00A20BCC"/>
    <w:rsid w:val="00A22F30"/>
    <w:rsid w:val="00A251C5"/>
    <w:rsid w:val="00A252D6"/>
    <w:rsid w:val="00A25BE9"/>
    <w:rsid w:val="00A26160"/>
    <w:rsid w:val="00A26346"/>
    <w:rsid w:val="00A30E8F"/>
    <w:rsid w:val="00A32377"/>
    <w:rsid w:val="00A32C56"/>
    <w:rsid w:val="00A3662A"/>
    <w:rsid w:val="00A36FA1"/>
    <w:rsid w:val="00A3786D"/>
    <w:rsid w:val="00A411EE"/>
    <w:rsid w:val="00A415A8"/>
    <w:rsid w:val="00A41945"/>
    <w:rsid w:val="00A41D92"/>
    <w:rsid w:val="00A42710"/>
    <w:rsid w:val="00A43CE7"/>
    <w:rsid w:val="00A515E2"/>
    <w:rsid w:val="00A53619"/>
    <w:rsid w:val="00A537C8"/>
    <w:rsid w:val="00A558B4"/>
    <w:rsid w:val="00A613F7"/>
    <w:rsid w:val="00A630E6"/>
    <w:rsid w:val="00A64E9C"/>
    <w:rsid w:val="00A66D84"/>
    <w:rsid w:val="00A670E9"/>
    <w:rsid w:val="00A67DBB"/>
    <w:rsid w:val="00A7338E"/>
    <w:rsid w:val="00A7715C"/>
    <w:rsid w:val="00A775E7"/>
    <w:rsid w:val="00A818DF"/>
    <w:rsid w:val="00A818E1"/>
    <w:rsid w:val="00A833B5"/>
    <w:rsid w:val="00A84495"/>
    <w:rsid w:val="00A85D72"/>
    <w:rsid w:val="00A86DB9"/>
    <w:rsid w:val="00A87503"/>
    <w:rsid w:val="00A90695"/>
    <w:rsid w:val="00A908BA"/>
    <w:rsid w:val="00A92C02"/>
    <w:rsid w:val="00A94385"/>
    <w:rsid w:val="00A97091"/>
    <w:rsid w:val="00A97D56"/>
    <w:rsid w:val="00AA0F66"/>
    <w:rsid w:val="00AA1616"/>
    <w:rsid w:val="00AA1A84"/>
    <w:rsid w:val="00AA1CAA"/>
    <w:rsid w:val="00AA2A92"/>
    <w:rsid w:val="00AA3EEE"/>
    <w:rsid w:val="00AA7546"/>
    <w:rsid w:val="00AB44BB"/>
    <w:rsid w:val="00AB67D8"/>
    <w:rsid w:val="00AC260A"/>
    <w:rsid w:val="00AC372F"/>
    <w:rsid w:val="00AC5BEC"/>
    <w:rsid w:val="00AC689A"/>
    <w:rsid w:val="00AD1561"/>
    <w:rsid w:val="00AD3A61"/>
    <w:rsid w:val="00AD7799"/>
    <w:rsid w:val="00AE0399"/>
    <w:rsid w:val="00AE1082"/>
    <w:rsid w:val="00AE1E69"/>
    <w:rsid w:val="00AE398D"/>
    <w:rsid w:val="00AE48EF"/>
    <w:rsid w:val="00AE4C82"/>
    <w:rsid w:val="00AE5954"/>
    <w:rsid w:val="00AE74AB"/>
    <w:rsid w:val="00AE7A34"/>
    <w:rsid w:val="00AF17F7"/>
    <w:rsid w:val="00AF2757"/>
    <w:rsid w:val="00AF464D"/>
    <w:rsid w:val="00B0008D"/>
    <w:rsid w:val="00B04B77"/>
    <w:rsid w:val="00B100E8"/>
    <w:rsid w:val="00B1022B"/>
    <w:rsid w:val="00B1184A"/>
    <w:rsid w:val="00B12A8C"/>
    <w:rsid w:val="00B1556A"/>
    <w:rsid w:val="00B15570"/>
    <w:rsid w:val="00B15C99"/>
    <w:rsid w:val="00B15FE3"/>
    <w:rsid w:val="00B16552"/>
    <w:rsid w:val="00B16A1D"/>
    <w:rsid w:val="00B16AF5"/>
    <w:rsid w:val="00B17EA3"/>
    <w:rsid w:val="00B22718"/>
    <w:rsid w:val="00B2277A"/>
    <w:rsid w:val="00B2545A"/>
    <w:rsid w:val="00B25715"/>
    <w:rsid w:val="00B27AA3"/>
    <w:rsid w:val="00B31F7B"/>
    <w:rsid w:val="00B34068"/>
    <w:rsid w:val="00B36704"/>
    <w:rsid w:val="00B3779E"/>
    <w:rsid w:val="00B40CB8"/>
    <w:rsid w:val="00B41C9E"/>
    <w:rsid w:val="00B4361B"/>
    <w:rsid w:val="00B44B70"/>
    <w:rsid w:val="00B47347"/>
    <w:rsid w:val="00B50BCA"/>
    <w:rsid w:val="00B522ED"/>
    <w:rsid w:val="00B52320"/>
    <w:rsid w:val="00B52E60"/>
    <w:rsid w:val="00B53205"/>
    <w:rsid w:val="00B54AE6"/>
    <w:rsid w:val="00B572B1"/>
    <w:rsid w:val="00B63E6A"/>
    <w:rsid w:val="00B63F00"/>
    <w:rsid w:val="00B647F3"/>
    <w:rsid w:val="00B65086"/>
    <w:rsid w:val="00B725BA"/>
    <w:rsid w:val="00B727DA"/>
    <w:rsid w:val="00B72D18"/>
    <w:rsid w:val="00B73F1E"/>
    <w:rsid w:val="00B76402"/>
    <w:rsid w:val="00B81DF8"/>
    <w:rsid w:val="00B839E9"/>
    <w:rsid w:val="00B84A08"/>
    <w:rsid w:val="00B85197"/>
    <w:rsid w:val="00B8580B"/>
    <w:rsid w:val="00B85AC3"/>
    <w:rsid w:val="00B85DFE"/>
    <w:rsid w:val="00B868E4"/>
    <w:rsid w:val="00B869AF"/>
    <w:rsid w:val="00B91573"/>
    <w:rsid w:val="00B91776"/>
    <w:rsid w:val="00B91D91"/>
    <w:rsid w:val="00B95EBC"/>
    <w:rsid w:val="00B96063"/>
    <w:rsid w:val="00BA5D2E"/>
    <w:rsid w:val="00BA7590"/>
    <w:rsid w:val="00BA7A33"/>
    <w:rsid w:val="00BA7CC1"/>
    <w:rsid w:val="00BB068B"/>
    <w:rsid w:val="00BB1435"/>
    <w:rsid w:val="00BB2772"/>
    <w:rsid w:val="00BB6388"/>
    <w:rsid w:val="00BC45F0"/>
    <w:rsid w:val="00BD2CBC"/>
    <w:rsid w:val="00BD48E8"/>
    <w:rsid w:val="00BD7D4F"/>
    <w:rsid w:val="00BE5F28"/>
    <w:rsid w:val="00BE6294"/>
    <w:rsid w:val="00BF10BB"/>
    <w:rsid w:val="00BF1395"/>
    <w:rsid w:val="00BF1402"/>
    <w:rsid w:val="00BF2293"/>
    <w:rsid w:val="00BF2788"/>
    <w:rsid w:val="00BF3BDF"/>
    <w:rsid w:val="00BF57EF"/>
    <w:rsid w:val="00BF5919"/>
    <w:rsid w:val="00BF5CF5"/>
    <w:rsid w:val="00BF7234"/>
    <w:rsid w:val="00BF78C5"/>
    <w:rsid w:val="00C04035"/>
    <w:rsid w:val="00C069DD"/>
    <w:rsid w:val="00C07325"/>
    <w:rsid w:val="00C07614"/>
    <w:rsid w:val="00C13258"/>
    <w:rsid w:val="00C15A66"/>
    <w:rsid w:val="00C16481"/>
    <w:rsid w:val="00C16532"/>
    <w:rsid w:val="00C16773"/>
    <w:rsid w:val="00C16DC4"/>
    <w:rsid w:val="00C17268"/>
    <w:rsid w:val="00C176BC"/>
    <w:rsid w:val="00C2013A"/>
    <w:rsid w:val="00C22200"/>
    <w:rsid w:val="00C2374F"/>
    <w:rsid w:val="00C314E6"/>
    <w:rsid w:val="00C319ED"/>
    <w:rsid w:val="00C31DE5"/>
    <w:rsid w:val="00C32C4C"/>
    <w:rsid w:val="00C34CE7"/>
    <w:rsid w:val="00C34E0F"/>
    <w:rsid w:val="00C36575"/>
    <w:rsid w:val="00C456B2"/>
    <w:rsid w:val="00C458F6"/>
    <w:rsid w:val="00C47B96"/>
    <w:rsid w:val="00C529C6"/>
    <w:rsid w:val="00C57A61"/>
    <w:rsid w:val="00C6029A"/>
    <w:rsid w:val="00C60C99"/>
    <w:rsid w:val="00C62A46"/>
    <w:rsid w:val="00C66846"/>
    <w:rsid w:val="00C77395"/>
    <w:rsid w:val="00C82B44"/>
    <w:rsid w:val="00C83C6F"/>
    <w:rsid w:val="00C844AC"/>
    <w:rsid w:val="00C87281"/>
    <w:rsid w:val="00C919BB"/>
    <w:rsid w:val="00C919F8"/>
    <w:rsid w:val="00C91EB2"/>
    <w:rsid w:val="00C92CAF"/>
    <w:rsid w:val="00C93A65"/>
    <w:rsid w:val="00C95E26"/>
    <w:rsid w:val="00C9725F"/>
    <w:rsid w:val="00CA05A2"/>
    <w:rsid w:val="00CA0CA8"/>
    <w:rsid w:val="00CA30FF"/>
    <w:rsid w:val="00CA37E9"/>
    <w:rsid w:val="00CA6088"/>
    <w:rsid w:val="00CB2755"/>
    <w:rsid w:val="00CB540E"/>
    <w:rsid w:val="00CB6A0B"/>
    <w:rsid w:val="00CB6D56"/>
    <w:rsid w:val="00CB791A"/>
    <w:rsid w:val="00CC130C"/>
    <w:rsid w:val="00CC2B5A"/>
    <w:rsid w:val="00CC4A02"/>
    <w:rsid w:val="00CC660D"/>
    <w:rsid w:val="00CC6699"/>
    <w:rsid w:val="00CD09C0"/>
    <w:rsid w:val="00CD5FBB"/>
    <w:rsid w:val="00CD6DA0"/>
    <w:rsid w:val="00CE629C"/>
    <w:rsid w:val="00D0271C"/>
    <w:rsid w:val="00D03C37"/>
    <w:rsid w:val="00D066BE"/>
    <w:rsid w:val="00D07DE2"/>
    <w:rsid w:val="00D137E8"/>
    <w:rsid w:val="00D14684"/>
    <w:rsid w:val="00D148AF"/>
    <w:rsid w:val="00D1492B"/>
    <w:rsid w:val="00D162FF"/>
    <w:rsid w:val="00D17327"/>
    <w:rsid w:val="00D21703"/>
    <w:rsid w:val="00D21CC6"/>
    <w:rsid w:val="00D22B79"/>
    <w:rsid w:val="00D24849"/>
    <w:rsid w:val="00D24CE5"/>
    <w:rsid w:val="00D25178"/>
    <w:rsid w:val="00D2611E"/>
    <w:rsid w:val="00D26464"/>
    <w:rsid w:val="00D26C67"/>
    <w:rsid w:val="00D27B53"/>
    <w:rsid w:val="00D30A06"/>
    <w:rsid w:val="00D31997"/>
    <w:rsid w:val="00D32F94"/>
    <w:rsid w:val="00D34BCE"/>
    <w:rsid w:val="00D355F9"/>
    <w:rsid w:val="00D414B0"/>
    <w:rsid w:val="00D42837"/>
    <w:rsid w:val="00D448B4"/>
    <w:rsid w:val="00D474B2"/>
    <w:rsid w:val="00D60D3A"/>
    <w:rsid w:val="00D61DA1"/>
    <w:rsid w:val="00D62924"/>
    <w:rsid w:val="00D64317"/>
    <w:rsid w:val="00D64A95"/>
    <w:rsid w:val="00D650B8"/>
    <w:rsid w:val="00D65133"/>
    <w:rsid w:val="00D67342"/>
    <w:rsid w:val="00D70178"/>
    <w:rsid w:val="00D70845"/>
    <w:rsid w:val="00D73324"/>
    <w:rsid w:val="00D74874"/>
    <w:rsid w:val="00D750F9"/>
    <w:rsid w:val="00D75714"/>
    <w:rsid w:val="00D774E4"/>
    <w:rsid w:val="00D77D4E"/>
    <w:rsid w:val="00D81047"/>
    <w:rsid w:val="00D846CD"/>
    <w:rsid w:val="00D86C1F"/>
    <w:rsid w:val="00D87244"/>
    <w:rsid w:val="00D911B0"/>
    <w:rsid w:val="00D9375F"/>
    <w:rsid w:val="00D94DAD"/>
    <w:rsid w:val="00D97E88"/>
    <w:rsid w:val="00DA1623"/>
    <w:rsid w:val="00DA2528"/>
    <w:rsid w:val="00DA3619"/>
    <w:rsid w:val="00DA43DC"/>
    <w:rsid w:val="00DA5222"/>
    <w:rsid w:val="00DA782A"/>
    <w:rsid w:val="00DB0096"/>
    <w:rsid w:val="00DB01AC"/>
    <w:rsid w:val="00DB1958"/>
    <w:rsid w:val="00DB4389"/>
    <w:rsid w:val="00DB4E01"/>
    <w:rsid w:val="00DB6876"/>
    <w:rsid w:val="00DB69B1"/>
    <w:rsid w:val="00DB69E8"/>
    <w:rsid w:val="00DB7CB7"/>
    <w:rsid w:val="00DC018F"/>
    <w:rsid w:val="00DC2144"/>
    <w:rsid w:val="00DC4065"/>
    <w:rsid w:val="00DC4D29"/>
    <w:rsid w:val="00DC68DC"/>
    <w:rsid w:val="00DD11FF"/>
    <w:rsid w:val="00DD250E"/>
    <w:rsid w:val="00DD36E5"/>
    <w:rsid w:val="00DD3780"/>
    <w:rsid w:val="00DD6226"/>
    <w:rsid w:val="00DD72A0"/>
    <w:rsid w:val="00DD74F3"/>
    <w:rsid w:val="00DE1A7F"/>
    <w:rsid w:val="00DE2032"/>
    <w:rsid w:val="00DE321C"/>
    <w:rsid w:val="00DE36A2"/>
    <w:rsid w:val="00DE6439"/>
    <w:rsid w:val="00DF0DBA"/>
    <w:rsid w:val="00DF1047"/>
    <w:rsid w:val="00DF2036"/>
    <w:rsid w:val="00DF2C12"/>
    <w:rsid w:val="00DF3127"/>
    <w:rsid w:val="00DF603F"/>
    <w:rsid w:val="00DF75E3"/>
    <w:rsid w:val="00E00B31"/>
    <w:rsid w:val="00E03541"/>
    <w:rsid w:val="00E04BDC"/>
    <w:rsid w:val="00E06F53"/>
    <w:rsid w:val="00E1299F"/>
    <w:rsid w:val="00E16523"/>
    <w:rsid w:val="00E17162"/>
    <w:rsid w:val="00E17B47"/>
    <w:rsid w:val="00E227F4"/>
    <w:rsid w:val="00E22CEC"/>
    <w:rsid w:val="00E25405"/>
    <w:rsid w:val="00E2757B"/>
    <w:rsid w:val="00E31A7F"/>
    <w:rsid w:val="00E32092"/>
    <w:rsid w:val="00E33FD0"/>
    <w:rsid w:val="00E343FA"/>
    <w:rsid w:val="00E3455F"/>
    <w:rsid w:val="00E41C7D"/>
    <w:rsid w:val="00E427C3"/>
    <w:rsid w:val="00E427EA"/>
    <w:rsid w:val="00E43496"/>
    <w:rsid w:val="00E43E78"/>
    <w:rsid w:val="00E4498D"/>
    <w:rsid w:val="00E51079"/>
    <w:rsid w:val="00E52947"/>
    <w:rsid w:val="00E52A72"/>
    <w:rsid w:val="00E52F93"/>
    <w:rsid w:val="00E5510E"/>
    <w:rsid w:val="00E560FB"/>
    <w:rsid w:val="00E57EC5"/>
    <w:rsid w:val="00E57EE7"/>
    <w:rsid w:val="00E57F3C"/>
    <w:rsid w:val="00E60354"/>
    <w:rsid w:val="00E60FC2"/>
    <w:rsid w:val="00E614E3"/>
    <w:rsid w:val="00E621CA"/>
    <w:rsid w:val="00E6255B"/>
    <w:rsid w:val="00E6362D"/>
    <w:rsid w:val="00E63D72"/>
    <w:rsid w:val="00E65844"/>
    <w:rsid w:val="00E65B55"/>
    <w:rsid w:val="00E72B5A"/>
    <w:rsid w:val="00E72E11"/>
    <w:rsid w:val="00E73CD4"/>
    <w:rsid w:val="00E80139"/>
    <w:rsid w:val="00E80AA6"/>
    <w:rsid w:val="00E82B01"/>
    <w:rsid w:val="00E9125D"/>
    <w:rsid w:val="00E9332F"/>
    <w:rsid w:val="00EA14A1"/>
    <w:rsid w:val="00EA4251"/>
    <w:rsid w:val="00EA4332"/>
    <w:rsid w:val="00EA44EC"/>
    <w:rsid w:val="00EA7937"/>
    <w:rsid w:val="00EB049B"/>
    <w:rsid w:val="00EB0FD2"/>
    <w:rsid w:val="00EB173B"/>
    <w:rsid w:val="00EB75A6"/>
    <w:rsid w:val="00EB76E9"/>
    <w:rsid w:val="00EC0954"/>
    <w:rsid w:val="00EC17BF"/>
    <w:rsid w:val="00EC5274"/>
    <w:rsid w:val="00EC591C"/>
    <w:rsid w:val="00EC60AC"/>
    <w:rsid w:val="00EC771E"/>
    <w:rsid w:val="00ED037B"/>
    <w:rsid w:val="00ED2E62"/>
    <w:rsid w:val="00ED3028"/>
    <w:rsid w:val="00ED37DD"/>
    <w:rsid w:val="00ED5B67"/>
    <w:rsid w:val="00ED65C5"/>
    <w:rsid w:val="00ED72C6"/>
    <w:rsid w:val="00EE668A"/>
    <w:rsid w:val="00EF021B"/>
    <w:rsid w:val="00EF1D29"/>
    <w:rsid w:val="00EF46FE"/>
    <w:rsid w:val="00EF6146"/>
    <w:rsid w:val="00F001F7"/>
    <w:rsid w:val="00F01262"/>
    <w:rsid w:val="00F155AE"/>
    <w:rsid w:val="00F15F05"/>
    <w:rsid w:val="00F179A3"/>
    <w:rsid w:val="00F21A84"/>
    <w:rsid w:val="00F22870"/>
    <w:rsid w:val="00F22B5B"/>
    <w:rsid w:val="00F234AA"/>
    <w:rsid w:val="00F256A6"/>
    <w:rsid w:val="00F25AAB"/>
    <w:rsid w:val="00F25BF3"/>
    <w:rsid w:val="00F304E0"/>
    <w:rsid w:val="00F30D1A"/>
    <w:rsid w:val="00F310CE"/>
    <w:rsid w:val="00F36410"/>
    <w:rsid w:val="00F36799"/>
    <w:rsid w:val="00F37294"/>
    <w:rsid w:val="00F40476"/>
    <w:rsid w:val="00F4182F"/>
    <w:rsid w:val="00F41A3B"/>
    <w:rsid w:val="00F41E25"/>
    <w:rsid w:val="00F429F4"/>
    <w:rsid w:val="00F42F4F"/>
    <w:rsid w:val="00F4518C"/>
    <w:rsid w:val="00F4622E"/>
    <w:rsid w:val="00F50EE9"/>
    <w:rsid w:val="00F52526"/>
    <w:rsid w:val="00F54344"/>
    <w:rsid w:val="00F558AF"/>
    <w:rsid w:val="00F56F00"/>
    <w:rsid w:val="00F6430F"/>
    <w:rsid w:val="00F64D82"/>
    <w:rsid w:val="00F64E1B"/>
    <w:rsid w:val="00F65332"/>
    <w:rsid w:val="00F65CAC"/>
    <w:rsid w:val="00F66F6B"/>
    <w:rsid w:val="00F70667"/>
    <w:rsid w:val="00F70FC5"/>
    <w:rsid w:val="00F72311"/>
    <w:rsid w:val="00F7774B"/>
    <w:rsid w:val="00F830B3"/>
    <w:rsid w:val="00F85150"/>
    <w:rsid w:val="00F864FE"/>
    <w:rsid w:val="00F90BFA"/>
    <w:rsid w:val="00F9122D"/>
    <w:rsid w:val="00F922AF"/>
    <w:rsid w:val="00F92358"/>
    <w:rsid w:val="00F947AF"/>
    <w:rsid w:val="00F9648A"/>
    <w:rsid w:val="00FA4E1D"/>
    <w:rsid w:val="00FA5B35"/>
    <w:rsid w:val="00FA7DF9"/>
    <w:rsid w:val="00FB088C"/>
    <w:rsid w:val="00FB1384"/>
    <w:rsid w:val="00FB21B6"/>
    <w:rsid w:val="00FB2E58"/>
    <w:rsid w:val="00FB5441"/>
    <w:rsid w:val="00FC1061"/>
    <w:rsid w:val="00FC4302"/>
    <w:rsid w:val="00FD1C0C"/>
    <w:rsid w:val="00FD1E92"/>
    <w:rsid w:val="00FD2883"/>
    <w:rsid w:val="00FD33AC"/>
    <w:rsid w:val="00FD4136"/>
    <w:rsid w:val="00FD6A54"/>
    <w:rsid w:val="00FD7AF5"/>
    <w:rsid w:val="00FE525E"/>
    <w:rsid w:val="00FF040C"/>
    <w:rsid w:val="00FF1CFF"/>
    <w:rsid w:val="00FF20FC"/>
    <w:rsid w:val="00FF2943"/>
    <w:rsid w:val="00FF6D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5F0DD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iPriority="99"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autoRedefine/>
    <w:qFormat/>
    <w:rsid w:val="004A0053"/>
    <w:rPr>
      <w:rFonts w:ascii="Lora" w:hAnsi="Lora"/>
      <w:color w:val="43362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autoRedefine/>
    <w:qFormat/>
    <w:rsid w:val="00A613F7"/>
    <w:pPr>
      <w:keepNext/>
      <w:suppressAutoHyphens/>
      <w:spacing w:before="180" w:line="312" w:lineRule="auto"/>
      <w:outlineLvl w:val="0"/>
    </w:pPr>
    <w:rPr>
      <w:rFonts w:ascii="Helvetica Neue" w:eastAsia="ヒラギノ角ゴ Pro W3" w:hAnsi="Helvetica Neue"/>
      <w:b/>
      <w:color w:val="2B6991"/>
      <w:sz w:val="26"/>
    </w:rPr>
  </w:style>
  <w:style w:type="paragraph" w:customStyle="1" w:styleId="HeaderFooter">
    <w:name w:val="Header &amp; Footer"/>
    <w:rsid w:val="00094C05"/>
    <w:pPr>
      <w:tabs>
        <w:tab w:val="right" w:pos="9360"/>
      </w:tabs>
      <w:suppressAutoHyphens/>
      <w:spacing w:after="180" w:line="312" w:lineRule="auto"/>
    </w:pPr>
    <w:rPr>
      <w:rFonts w:ascii="Helvetica Neue Light" w:eastAsia="ヒラギノ角ゴ Pro W3" w:hAnsi="Helvetica Neue Light"/>
      <w:color w:val="000000"/>
      <w:sz w:val="18"/>
    </w:rPr>
  </w:style>
  <w:style w:type="paragraph" w:customStyle="1" w:styleId="CompanyAddress">
    <w:name w:val="Company Address"/>
    <w:rsid w:val="00094C05"/>
    <w:pPr>
      <w:spacing w:line="288" w:lineRule="auto"/>
    </w:pPr>
    <w:rPr>
      <w:rFonts w:ascii="Helvetica Neue Light" w:eastAsia="ヒラギノ角ゴ Pro W3" w:hAnsi="Helvetica Neue Light"/>
      <w:color w:val="000000"/>
      <w:sz w:val="14"/>
    </w:rPr>
  </w:style>
  <w:style w:type="character" w:customStyle="1" w:styleId="Emphasis1">
    <w:name w:val="Emphasis1"/>
    <w:rsid w:val="00094C05"/>
    <w:rPr>
      <w:rFonts w:ascii="Helvetica Neue" w:eastAsia="ヒラギノ角ゴ Pro W3" w:hAnsi="Helvetica Neue"/>
      <w:b/>
      <w:i w:val="0"/>
    </w:rPr>
  </w:style>
  <w:style w:type="character" w:customStyle="1" w:styleId="Unknown0">
    <w:name w:val="Unknown 0"/>
    <w:semiHidden/>
    <w:rsid w:val="00094C05"/>
  </w:style>
  <w:style w:type="paragraph" w:customStyle="1" w:styleId="FreeForm">
    <w:name w:val="Free Form"/>
    <w:rsid w:val="00094C05"/>
    <w:pPr>
      <w:spacing w:line="312" w:lineRule="auto"/>
    </w:pPr>
    <w:rPr>
      <w:rFonts w:ascii="Helvetica Neue Light" w:eastAsia="ヒラギノ角ゴ Pro W3" w:hAnsi="Helvetica Neue Light"/>
      <w:color w:val="000000"/>
      <w:sz w:val="18"/>
    </w:rPr>
  </w:style>
  <w:style w:type="paragraph" w:customStyle="1" w:styleId="Title1">
    <w:name w:val="Title1"/>
    <w:next w:val="Body"/>
    <w:rsid w:val="00094C05"/>
    <w:pPr>
      <w:keepNext/>
      <w:spacing w:after="1360"/>
      <w:outlineLvl w:val="0"/>
    </w:pPr>
    <w:rPr>
      <w:rFonts w:ascii="Helvetica Neue UltraLight" w:eastAsia="ヒラギノ角ゴ Pro W3" w:hAnsi="Helvetica Neue UltraLight"/>
      <w:color w:val="000000"/>
      <w:spacing w:val="38"/>
      <w:sz w:val="64"/>
    </w:rPr>
  </w:style>
  <w:style w:type="paragraph" w:customStyle="1" w:styleId="Body">
    <w:name w:val="Body"/>
    <w:rsid w:val="00094C05"/>
    <w:pPr>
      <w:suppressAutoHyphens/>
      <w:spacing w:after="180" w:line="312" w:lineRule="auto"/>
    </w:pPr>
    <w:rPr>
      <w:rFonts w:ascii="Helvetica Neue Light" w:eastAsia="ヒラギノ角ゴ Pro W3" w:hAnsi="Helvetica Neue Light"/>
      <w:color w:val="000000"/>
      <w:sz w:val="18"/>
    </w:rPr>
  </w:style>
  <w:style w:type="paragraph" w:customStyle="1" w:styleId="BodyBullet">
    <w:name w:val="Body Bullet"/>
    <w:rsid w:val="00094C05"/>
    <w:pPr>
      <w:suppressAutoHyphens/>
      <w:spacing w:line="312" w:lineRule="auto"/>
    </w:pPr>
    <w:rPr>
      <w:rFonts w:ascii="Helvetica Neue Light" w:eastAsia="ヒラギノ角ゴ Pro W3" w:hAnsi="Helvetica Neue Light"/>
      <w:color w:val="000000"/>
      <w:sz w:val="18"/>
    </w:rPr>
  </w:style>
  <w:style w:type="numbering" w:customStyle="1" w:styleId="NormalList">
    <w:name w:val="Normal List"/>
    <w:rsid w:val="00094C05"/>
  </w:style>
  <w:style w:type="character" w:customStyle="1" w:styleId="text">
    <w:name w:val="text"/>
    <w:rsid w:val="00094C05"/>
    <w:rPr>
      <w:color w:val="000000"/>
      <w:sz w:val="20"/>
    </w:rPr>
  </w:style>
  <w:style w:type="paragraph" w:styleId="BalloonText">
    <w:name w:val="Balloon Text"/>
    <w:basedOn w:val="Normal"/>
    <w:link w:val="BalloonTextChar"/>
    <w:locked/>
    <w:rsid w:val="00DA5222"/>
    <w:rPr>
      <w:rFonts w:ascii="Lucida Grande" w:hAnsi="Lucida Grande"/>
      <w:lang w:val="x-none" w:eastAsia="x-none"/>
    </w:rPr>
  </w:style>
  <w:style w:type="character" w:customStyle="1" w:styleId="BalloonTextChar">
    <w:name w:val="Balloon Text Char"/>
    <w:link w:val="BalloonText"/>
    <w:rsid w:val="00DA5222"/>
    <w:rPr>
      <w:rFonts w:ascii="Lucida Grande" w:eastAsia="ヒラギノ角ゴ Pro W3" w:hAnsi="Lucida Grande" w:cs="Lucida Grande"/>
      <w:color w:val="000000"/>
      <w:sz w:val="18"/>
      <w:szCs w:val="18"/>
    </w:rPr>
  </w:style>
  <w:style w:type="character" w:styleId="Hyperlink">
    <w:name w:val="Hyperlink"/>
    <w:locked/>
    <w:rsid w:val="00164672"/>
    <w:rPr>
      <w:color w:val="0000FF"/>
      <w:u w:val="single"/>
    </w:rPr>
  </w:style>
  <w:style w:type="character" w:styleId="FollowedHyperlink">
    <w:name w:val="FollowedHyperlink"/>
    <w:locked/>
    <w:rsid w:val="00A411EE"/>
    <w:rPr>
      <w:color w:val="800080"/>
      <w:u w:val="single"/>
    </w:rPr>
  </w:style>
  <w:style w:type="paragraph" w:styleId="NoSpacing">
    <w:name w:val="No Spacing"/>
    <w:uiPriority w:val="1"/>
    <w:qFormat/>
    <w:rsid w:val="006A03AD"/>
    <w:rPr>
      <w:rFonts w:ascii="Calibri" w:eastAsia="Calibri" w:hAnsi="Calibri"/>
      <w:sz w:val="22"/>
      <w:szCs w:val="22"/>
    </w:rPr>
  </w:style>
  <w:style w:type="character" w:styleId="CommentReference">
    <w:name w:val="annotation reference"/>
    <w:uiPriority w:val="99"/>
    <w:unhideWhenUsed/>
    <w:locked/>
    <w:rsid w:val="006A03AD"/>
    <w:rPr>
      <w:sz w:val="16"/>
      <w:szCs w:val="16"/>
    </w:rPr>
  </w:style>
  <w:style w:type="paragraph" w:customStyle="1" w:styleId="PD-CoverPageText">
    <w:name w:val="PD-CoverPageText"/>
    <w:basedOn w:val="Title1"/>
    <w:autoRedefine/>
    <w:qFormat/>
    <w:rsid w:val="0099439E"/>
    <w:pPr>
      <w:spacing w:after="0"/>
    </w:pPr>
    <w:rPr>
      <w:sz w:val="56"/>
    </w:rPr>
  </w:style>
  <w:style w:type="paragraph" w:customStyle="1" w:styleId="PD-Footer-CoverPage">
    <w:name w:val="PD-Footer-CoverPage"/>
    <w:basedOn w:val="CompanyAddress"/>
    <w:autoRedefine/>
    <w:qFormat/>
    <w:rsid w:val="00E16523"/>
    <w:pPr>
      <w:tabs>
        <w:tab w:val="center" w:pos="4680"/>
        <w:tab w:val="right" w:pos="9360"/>
      </w:tabs>
      <w:jc w:val="center"/>
    </w:pPr>
  </w:style>
  <w:style w:type="paragraph" w:customStyle="1" w:styleId="PD-HeaderText">
    <w:name w:val="PD-HeaderText"/>
    <w:basedOn w:val="HeaderFooter"/>
    <w:autoRedefine/>
    <w:qFormat/>
    <w:rsid w:val="00542EBA"/>
  </w:style>
  <w:style w:type="paragraph" w:customStyle="1" w:styleId="PD-JobTitlePage1">
    <w:name w:val="PD-JobTitlePage1"/>
    <w:basedOn w:val="Title1"/>
    <w:autoRedefine/>
    <w:qFormat/>
    <w:rsid w:val="00FB088C"/>
    <w:rPr>
      <w:sz w:val="56"/>
    </w:rPr>
  </w:style>
  <w:style w:type="paragraph" w:customStyle="1" w:styleId="PD-CategoryHeadings">
    <w:name w:val="PD-CategoryHeadings"/>
    <w:basedOn w:val="Heading11"/>
    <w:autoRedefine/>
    <w:qFormat/>
    <w:rsid w:val="00FB088C"/>
  </w:style>
  <w:style w:type="paragraph" w:customStyle="1" w:styleId="PD-BodyText">
    <w:name w:val="PD-BodyText"/>
    <w:basedOn w:val="NoSpacing"/>
    <w:autoRedefine/>
    <w:qFormat/>
    <w:rsid w:val="00FB088C"/>
    <w:pPr>
      <w:ind w:left="1440"/>
    </w:pPr>
    <w:rPr>
      <w:rFonts w:ascii="Helvetica Neue Light" w:hAnsi="Helvetica Neue Light"/>
      <w:sz w:val="18"/>
      <w:szCs w:val="18"/>
    </w:rPr>
  </w:style>
  <w:style w:type="paragraph" w:customStyle="1" w:styleId="PD-Footer-Page2onward">
    <w:name w:val="PD-Footer-Page2onward"/>
    <w:basedOn w:val="HeaderFooter"/>
    <w:autoRedefine/>
    <w:qFormat/>
    <w:rsid w:val="00FB088C"/>
  </w:style>
  <w:style w:type="paragraph" w:customStyle="1" w:styleId="PD-EachHeadingPlusParagraph">
    <w:name w:val="PD-EachHeadingPlusParagraph"/>
    <w:basedOn w:val="Heading11"/>
    <w:autoRedefine/>
    <w:qFormat/>
    <w:rsid w:val="00FB088C"/>
  </w:style>
  <w:style w:type="paragraph" w:customStyle="1" w:styleId="PD-BodyContent">
    <w:name w:val="PD-BodyContent"/>
    <w:basedOn w:val="NoSpacing"/>
    <w:autoRedefine/>
    <w:qFormat/>
    <w:rsid w:val="00FB088C"/>
    <w:pPr>
      <w:ind w:left="1440"/>
    </w:pPr>
    <w:rPr>
      <w:rFonts w:ascii="Helvetica Neue Light" w:hAnsi="Helvetica Neue Light"/>
      <w:sz w:val="18"/>
      <w:szCs w:val="18"/>
    </w:rPr>
  </w:style>
  <w:style w:type="paragraph" w:styleId="ListParagraph">
    <w:name w:val="List Paragraph"/>
    <w:basedOn w:val="Normal"/>
    <w:uiPriority w:val="34"/>
    <w:qFormat/>
    <w:rsid w:val="00A97091"/>
    <w:pPr>
      <w:ind w:left="720"/>
      <w:contextualSpacing/>
    </w:pPr>
  </w:style>
  <w:style w:type="paragraph" w:styleId="PlainText">
    <w:name w:val="Plain Text"/>
    <w:basedOn w:val="Normal"/>
    <w:link w:val="PlainTextChar"/>
    <w:uiPriority w:val="99"/>
    <w:unhideWhenUsed/>
    <w:locked/>
    <w:rsid w:val="003C3B28"/>
    <w:rPr>
      <w:rFonts w:ascii="Consolas" w:eastAsia="Calibri" w:hAnsi="Consolas"/>
      <w:color w:val="auto"/>
      <w:sz w:val="21"/>
      <w:szCs w:val="21"/>
    </w:rPr>
  </w:style>
  <w:style w:type="character" w:customStyle="1" w:styleId="PlainTextChar">
    <w:name w:val="Plain Text Char"/>
    <w:link w:val="PlainText"/>
    <w:uiPriority w:val="99"/>
    <w:rsid w:val="003C3B28"/>
    <w:rPr>
      <w:rFonts w:ascii="Consolas" w:eastAsia="Calibri" w:hAnsi="Consolas" w:cs="Times New Roman"/>
      <w:sz w:val="21"/>
      <w:szCs w:val="21"/>
    </w:rPr>
  </w:style>
  <w:style w:type="character" w:styleId="PageNumber">
    <w:name w:val="page number"/>
    <w:basedOn w:val="DefaultParagraphFont"/>
    <w:uiPriority w:val="99"/>
    <w:unhideWhenUsed/>
    <w:locked/>
    <w:rsid w:val="00640F6E"/>
  </w:style>
  <w:style w:type="paragraph" w:styleId="CommentText">
    <w:name w:val="annotation text"/>
    <w:basedOn w:val="Normal"/>
    <w:link w:val="CommentTextChar"/>
    <w:unhideWhenUsed/>
    <w:locked/>
    <w:rsid w:val="00D14684"/>
  </w:style>
  <w:style w:type="character" w:customStyle="1" w:styleId="CommentTextChar">
    <w:name w:val="Comment Text Char"/>
    <w:basedOn w:val="DefaultParagraphFont"/>
    <w:link w:val="CommentText"/>
    <w:rsid w:val="00D14684"/>
    <w:rPr>
      <w:rFonts w:ascii="Helvetica Neue Light" w:eastAsia="ヒラギノ角ゴ Pro W3" w:hAnsi="Helvetica Neue Light"/>
      <w:color w:val="000000"/>
      <w:sz w:val="24"/>
      <w:szCs w:val="24"/>
    </w:rPr>
  </w:style>
  <w:style w:type="paragraph" w:styleId="CommentSubject">
    <w:name w:val="annotation subject"/>
    <w:basedOn w:val="CommentText"/>
    <w:next w:val="CommentText"/>
    <w:link w:val="CommentSubjectChar"/>
    <w:semiHidden/>
    <w:unhideWhenUsed/>
    <w:locked/>
    <w:rsid w:val="00D14684"/>
    <w:rPr>
      <w:b/>
      <w:bCs/>
      <w:sz w:val="20"/>
      <w:szCs w:val="20"/>
    </w:rPr>
  </w:style>
  <w:style w:type="character" w:customStyle="1" w:styleId="CommentSubjectChar">
    <w:name w:val="Comment Subject Char"/>
    <w:basedOn w:val="CommentTextChar"/>
    <w:link w:val="CommentSubject"/>
    <w:semiHidden/>
    <w:rsid w:val="00D14684"/>
    <w:rPr>
      <w:rFonts w:ascii="Helvetica Neue Light" w:eastAsia="ヒラギノ角ゴ Pro W3" w:hAnsi="Helvetica Neue Light"/>
      <w:b/>
      <w:bCs/>
      <w:color w:val="000000"/>
      <w:sz w:val="24"/>
      <w:szCs w:val="24"/>
    </w:rPr>
  </w:style>
  <w:style w:type="paragraph" w:styleId="DocumentMap">
    <w:name w:val="Document Map"/>
    <w:basedOn w:val="Normal"/>
    <w:link w:val="DocumentMapChar"/>
    <w:semiHidden/>
    <w:unhideWhenUsed/>
    <w:locked/>
    <w:rsid w:val="00F37294"/>
    <w:rPr>
      <w:rFonts w:ascii="Times New Roman" w:hAnsi="Times New Roman"/>
    </w:rPr>
  </w:style>
  <w:style w:type="character" w:customStyle="1" w:styleId="DocumentMapChar">
    <w:name w:val="Document Map Char"/>
    <w:basedOn w:val="DefaultParagraphFont"/>
    <w:link w:val="DocumentMap"/>
    <w:semiHidden/>
    <w:rsid w:val="00F37294"/>
    <w:rPr>
      <w:rFonts w:eastAsia="ヒラギノ角ゴ Pro W3"/>
      <w:color w:val="000000"/>
      <w:sz w:val="24"/>
      <w:szCs w:val="24"/>
    </w:rPr>
  </w:style>
  <w:style w:type="character" w:customStyle="1" w:styleId="UnresolvedMention1">
    <w:name w:val="Unresolved Mention1"/>
    <w:basedOn w:val="DefaultParagraphFont"/>
    <w:rsid w:val="00DC018F"/>
    <w:rPr>
      <w:color w:val="605E5C"/>
      <w:shd w:val="clear" w:color="auto" w:fill="E1DFDD"/>
    </w:rPr>
  </w:style>
  <w:style w:type="paragraph" w:styleId="NormalWeb">
    <w:name w:val="Normal (Web)"/>
    <w:basedOn w:val="Normal"/>
    <w:uiPriority w:val="99"/>
    <w:unhideWhenUsed/>
    <w:locked/>
    <w:rsid w:val="00B647F3"/>
    <w:pPr>
      <w:spacing w:before="100" w:beforeAutospacing="1" w:after="100" w:afterAutospacing="1"/>
    </w:pPr>
    <w:rPr>
      <w:rFonts w:ascii="Times New Roman" w:hAnsi="Times New Roman"/>
      <w:color w:val="auto"/>
    </w:rPr>
  </w:style>
  <w:style w:type="character" w:customStyle="1" w:styleId="normaltextrun">
    <w:name w:val="normaltextrun"/>
    <w:basedOn w:val="DefaultParagraphFont"/>
    <w:rsid w:val="00B647F3"/>
  </w:style>
  <w:style w:type="character" w:customStyle="1" w:styleId="eop">
    <w:name w:val="eop"/>
    <w:basedOn w:val="DefaultParagraphFont"/>
    <w:rsid w:val="00B647F3"/>
  </w:style>
  <w:style w:type="character" w:customStyle="1" w:styleId="UnresolvedMention2">
    <w:name w:val="Unresolved Mention2"/>
    <w:basedOn w:val="DefaultParagraphFont"/>
    <w:rsid w:val="00733A9A"/>
    <w:rPr>
      <w:color w:val="605E5C"/>
      <w:shd w:val="clear" w:color="auto" w:fill="E1DFDD"/>
    </w:rPr>
  </w:style>
  <w:style w:type="character" w:styleId="UnresolvedMention">
    <w:name w:val="Unresolved Mention"/>
    <w:basedOn w:val="DefaultParagraphFont"/>
    <w:rsid w:val="00422D1A"/>
    <w:rPr>
      <w:color w:val="605E5C"/>
      <w:shd w:val="clear" w:color="auto" w:fill="E1DFDD"/>
    </w:rPr>
  </w:style>
  <w:style w:type="paragraph" w:styleId="Revision">
    <w:name w:val="Revision"/>
    <w:hidden/>
    <w:uiPriority w:val="71"/>
    <w:semiHidden/>
    <w:rsid w:val="0020769D"/>
    <w:rPr>
      <w:rFonts w:ascii="Lora" w:hAnsi="Lora"/>
      <w:color w:val="43362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81628">
      <w:bodyDiv w:val="1"/>
      <w:marLeft w:val="0"/>
      <w:marRight w:val="0"/>
      <w:marTop w:val="0"/>
      <w:marBottom w:val="0"/>
      <w:divBdr>
        <w:top w:val="none" w:sz="0" w:space="0" w:color="auto"/>
        <w:left w:val="none" w:sz="0" w:space="0" w:color="auto"/>
        <w:bottom w:val="none" w:sz="0" w:space="0" w:color="auto"/>
        <w:right w:val="none" w:sz="0" w:space="0" w:color="auto"/>
      </w:divBdr>
    </w:div>
    <w:div w:id="468089047">
      <w:bodyDiv w:val="1"/>
      <w:marLeft w:val="0"/>
      <w:marRight w:val="0"/>
      <w:marTop w:val="0"/>
      <w:marBottom w:val="0"/>
      <w:divBdr>
        <w:top w:val="none" w:sz="0" w:space="0" w:color="auto"/>
        <w:left w:val="none" w:sz="0" w:space="0" w:color="auto"/>
        <w:bottom w:val="none" w:sz="0" w:space="0" w:color="auto"/>
        <w:right w:val="none" w:sz="0" w:space="0" w:color="auto"/>
      </w:divBdr>
    </w:div>
    <w:div w:id="543180458">
      <w:bodyDiv w:val="1"/>
      <w:marLeft w:val="0"/>
      <w:marRight w:val="0"/>
      <w:marTop w:val="0"/>
      <w:marBottom w:val="0"/>
      <w:divBdr>
        <w:top w:val="none" w:sz="0" w:space="0" w:color="auto"/>
        <w:left w:val="none" w:sz="0" w:space="0" w:color="auto"/>
        <w:bottom w:val="none" w:sz="0" w:space="0" w:color="auto"/>
        <w:right w:val="none" w:sz="0" w:space="0" w:color="auto"/>
      </w:divBdr>
    </w:div>
    <w:div w:id="1163279851">
      <w:bodyDiv w:val="1"/>
      <w:marLeft w:val="0"/>
      <w:marRight w:val="0"/>
      <w:marTop w:val="0"/>
      <w:marBottom w:val="0"/>
      <w:divBdr>
        <w:top w:val="none" w:sz="0" w:space="0" w:color="auto"/>
        <w:left w:val="none" w:sz="0" w:space="0" w:color="auto"/>
        <w:bottom w:val="none" w:sz="0" w:space="0" w:color="auto"/>
        <w:right w:val="none" w:sz="0" w:space="0" w:color="auto"/>
      </w:divBdr>
      <w:divsChild>
        <w:div w:id="864253769">
          <w:marLeft w:val="0"/>
          <w:marRight w:val="0"/>
          <w:marTop w:val="0"/>
          <w:marBottom w:val="0"/>
          <w:divBdr>
            <w:top w:val="none" w:sz="0" w:space="0" w:color="auto"/>
            <w:left w:val="none" w:sz="0" w:space="0" w:color="auto"/>
            <w:bottom w:val="none" w:sz="0" w:space="0" w:color="auto"/>
            <w:right w:val="none" w:sz="0" w:space="0" w:color="auto"/>
          </w:divBdr>
          <w:divsChild>
            <w:div w:id="1227882541">
              <w:marLeft w:val="0"/>
              <w:marRight w:val="0"/>
              <w:marTop w:val="0"/>
              <w:marBottom w:val="0"/>
              <w:divBdr>
                <w:top w:val="none" w:sz="0" w:space="0" w:color="auto"/>
                <w:left w:val="none" w:sz="0" w:space="0" w:color="auto"/>
                <w:bottom w:val="none" w:sz="0" w:space="0" w:color="auto"/>
                <w:right w:val="none" w:sz="0" w:space="0" w:color="auto"/>
              </w:divBdr>
              <w:divsChild>
                <w:div w:id="1151481738">
                  <w:marLeft w:val="0"/>
                  <w:marRight w:val="0"/>
                  <w:marTop w:val="0"/>
                  <w:marBottom w:val="0"/>
                  <w:divBdr>
                    <w:top w:val="none" w:sz="0" w:space="0" w:color="auto"/>
                    <w:left w:val="none" w:sz="0" w:space="0" w:color="auto"/>
                    <w:bottom w:val="none" w:sz="0" w:space="0" w:color="auto"/>
                    <w:right w:val="none" w:sz="0" w:space="0" w:color="auto"/>
                  </w:divBdr>
                  <w:divsChild>
                    <w:div w:id="2426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87906">
      <w:bodyDiv w:val="1"/>
      <w:marLeft w:val="0"/>
      <w:marRight w:val="0"/>
      <w:marTop w:val="0"/>
      <w:marBottom w:val="0"/>
      <w:divBdr>
        <w:top w:val="none" w:sz="0" w:space="0" w:color="auto"/>
        <w:left w:val="none" w:sz="0" w:space="0" w:color="auto"/>
        <w:bottom w:val="none" w:sz="0" w:space="0" w:color="auto"/>
        <w:right w:val="none" w:sz="0" w:space="0" w:color="auto"/>
      </w:divBdr>
    </w:div>
    <w:div w:id="18685201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the360group.us/"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the360group.us/portal/"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iliconvalleycf.org"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www.the360group.u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E7350-F20B-F744-A26F-DEF5054A7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1670</Words>
  <Characters>9520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MMT</Company>
  <LinksUpToDate>false</LinksUpToDate>
  <CharactersWithSpaces>11168</CharactersWithSpaces>
  <SharedDoc>false</SharedDoc>
  <HLinks>
    <vt:vector size="12" baseType="variant">
      <vt:variant>
        <vt:i4>7602205</vt:i4>
      </vt:variant>
      <vt:variant>
        <vt:i4>0</vt:i4>
      </vt:variant>
      <vt:variant>
        <vt:i4>0</vt:i4>
      </vt:variant>
      <vt:variant>
        <vt:i4>5</vt:i4>
      </vt:variant>
      <vt:variant>
        <vt:lpwstr>http://sanbruno.ca.gov/</vt:lpwstr>
      </vt:variant>
      <vt:variant>
        <vt:lpwstr/>
      </vt:variant>
      <vt:variant>
        <vt:i4>65633</vt:i4>
      </vt:variant>
      <vt:variant>
        <vt:i4>12</vt:i4>
      </vt:variant>
      <vt:variant>
        <vt:i4>0</vt:i4>
      </vt:variant>
      <vt:variant>
        <vt:i4>5</vt:i4>
      </vt:variant>
      <vt:variant>
        <vt:lpwstr>http://www.the360group.us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dc:creator>
  <cp:keywords/>
  <cp:lastModifiedBy>A Aiello</cp:lastModifiedBy>
  <cp:revision>2</cp:revision>
  <cp:lastPrinted>2022-01-31T22:39:00Z</cp:lastPrinted>
  <dcterms:created xsi:type="dcterms:W3CDTF">2025-01-28T02:03:00Z</dcterms:created>
  <dcterms:modified xsi:type="dcterms:W3CDTF">2025-01-28T02:03:00Z</dcterms:modified>
</cp:coreProperties>
</file>